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AA" w:rsidRPr="00BC51AA" w:rsidRDefault="00BC51AA" w:rsidP="00BC51A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AA">
        <w:rPr>
          <w:rFonts w:ascii="Times New Roman" w:hAnsi="Times New Roman" w:cs="Times New Roman"/>
          <w:sz w:val="24"/>
          <w:szCs w:val="24"/>
        </w:rPr>
        <w:t>Κατερίνα Τσουτσουλίγα</w:t>
      </w:r>
    </w:p>
    <w:p w:rsidR="00BC51AA" w:rsidRPr="00BC51AA" w:rsidRDefault="009D15DB" w:rsidP="00BC51AA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6315">
        <w:rPr>
          <w:rFonts w:ascii="Times New Roman" w:hAnsi="Times New Roman" w:cs="Times New Roman"/>
          <w:b/>
          <w:sz w:val="24"/>
          <w:szCs w:val="24"/>
          <w:u w:val="single"/>
        </w:rPr>
        <w:t>Η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</w:rPr>
        <w:t>ερμηνεία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</w:rPr>
        <w:t>και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</w:rPr>
        <w:t>οι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</w:rPr>
        <w:t>επιστήμες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</w:rPr>
        <w:t>του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</w:rPr>
        <w:t>Ανθρώπου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Interpretation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and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science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</w:rPr>
        <w:t>Μ</w:t>
      </w:r>
      <w:r w:rsidRPr="000D63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</w:t>
      </w:r>
      <w:r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r w:rsidR="00BC51AA" w:rsidRPr="00BC51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 by Charles Taylor, (1971)</w:t>
      </w:r>
    </w:p>
    <w:p w:rsidR="006C267D" w:rsidRPr="000D6315" w:rsidRDefault="006C267D" w:rsidP="0066054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6315">
        <w:rPr>
          <w:rFonts w:ascii="Times New Roman" w:hAnsi="Times New Roman" w:cs="Times New Roman"/>
          <w:sz w:val="24"/>
          <w:szCs w:val="24"/>
        </w:rPr>
        <w:t>Υπάρχει μια αναπόφευκτη ερμηνευτική συνιστώσα στις επι</w:t>
      </w:r>
      <w:r w:rsidR="00DF002D">
        <w:rPr>
          <w:rFonts w:ascii="Times New Roman" w:hAnsi="Times New Roman" w:cs="Times New Roman"/>
          <w:sz w:val="24"/>
          <w:szCs w:val="24"/>
        </w:rPr>
        <w:t xml:space="preserve">στήμες του Ανθρώπου. Η ερμηνεία, υπό την έννοια που σχετίζεται με την </w:t>
      </w:r>
      <w:r w:rsidRPr="000D6315">
        <w:rPr>
          <w:rFonts w:ascii="Times New Roman" w:hAnsi="Times New Roman" w:cs="Times New Roman"/>
          <w:sz w:val="24"/>
          <w:szCs w:val="24"/>
        </w:rPr>
        <w:t xml:space="preserve"> ερμηνευτική</w:t>
      </w:r>
      <w:r w:rsidR="00A679E4" w:rsidRPr="000D6315">
        <w:rPr>
          <w:rFonts w:ascii="Times New Roman" w:hAnsi="Times New Roman" w:cs="Times New Roman"/>
          <w:sz w:val="24"/>
          <w:szCs w:val="24"/>
        </w:rPr>
        <w:t xml:space="preserve"> επιστήμη</w:t>
      </w:r>
      <w:r w:rsidRPr="000D6315">
        <w:rPr>
          <w:rFonts w:ascii="Times New Roman" w:hAnsi="Times New Roman" w:cs="Times New Roman"/>
          <w:sz w:val="24"/>
          <w:szCs w:val="24"/>
        </w:rPr>
        <w:t>, είναι μια προ</w:t>
      </w:r>
      <w:r w:rsidR="0052264D" w:rsidRPr="000D6315">
        <w:rPr>
          <w:rFonts w:ascii="Times New Roman" w:hAnsi="Times New Roman" w:cs="Times New Roman"/>
          <w:sz w:val="24"/>
          <w:szCs w:val="24"/>
        </w:rPr>
        <w:t>σπάθεια αποσαφήνισης και νοηματοδότησης του</w:t>
      </w:r>
      <w:r w:rsidR="00BC51AA">
        <w:rPr>
          <w:rFonts w:ascii="Times New Roman" w:hAnsi="Times New Roman" w:cs="Times New Roman"/>
          <w:sz w:val="24"/>
          <w:szCs w:val="24"/>
        </w:rPr>
        <w:t xml:space="preserve"> προς μελέτη αντικειμένου. Αυτό </w:t>
      </w:r>
      <w:r w:rsidR="0052264D" w:rsidRPr="000D6315">
        <w:rPr>
          <w:rFonts w:ascii="Times New Roman" w:hAnsi="Times New Roman" w:cs="Times New Roman"/>
          <w:sz w:val="24"/>
          <w:szCs w:val="24"/>
        </w:rPr>
        <w:t>το αντι</w:t>
      </w:r>
      <w:r w:rsidR="00A679E4" w:rsidRPr="000D6315">
        <w:rPr>
          <w:rFonts w:ascii="Times New Roman" w:hAnsi="Times New Roman" w:cs="Times New Roman"/>
          <w:sz w:val="24"/>
          <w:szCs w:val="24"/>
        </w:rPr>
        <w:t>κείμενο πρέπει να είναι</w:t>
      </w:r>
      <w:r w:rsidR="0052264D" w:rsidRPr="000D6315">
        <w:rPr>
          <w:rFonts w:ascii="Times New Roman" w:hAnsi="Times New Roman" w:cs="Times New Roman"/>
          <w:sz w:val="24"/>
          <w:szCs w:val="24"/>
        </w:rPr>
        <w:t xml:space="preserve"> ένα κείμενο ή κάτι ανάλογο μ’ ένα κείμενο</w:t>
      </w:r>
      <w:r w:rsidR="00A679E4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52264D" w:rsidRPr="000D6315">
        <w:rPr>
          <w:rFonts w:ascii="Times New Roman" w:hAnsi="Times New Roman" w:cs="Times New Roman"/>
          <w:sz w:val="24"/>
          <w:szCs w:val="24"/>
        </w:rPr>
        <w:t xml:space="preserve">( </w:t>
      </w:r>
      <w:r w:rsidR="0052264D" w:rsidRPr="000D6315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="0052264D" w:rsidRPr="000D6315">
        <w:rPr>
          <w:rFonts w:ascii="Times New Roman" w:hAnsi="Times New Roman" w:cs="Times New Roman"/>
          <w:sz w:val="24"/>
          <w:szCs w:val="24"/>
        </w:rPr>
        <w:t xml:space="preserve">- </w:t>
      </w:r>
      <w:r w:rsidR="0052264D" w:rsidRPr="000D6315">
        <w:rPr>
          <w:rFonts w:ascii="Times New Roman" w:hAnsi="Times New Roman" w:cs="Times New Roman"/>
          <w:sz w:val="24"/>
          <w:szCs w:val="24"/>
          <w:lang w:val="en-US"/>
        </w:rPr>
        <w:t>analogue</w:t>
      </w:r>
      <w:r w:rsidR="0052264D" w:rsidRPr="000D6315">
        <w:rPr>
          <w:rFonts w:ascii="Times New Roman" w:hAnsi="Times New Roman" w:cs="Times New Roman"/>
          <w:sz w:val="24"/>
          <w:szCs w:val="24"/>
        </w:rPr>
        <w:t>)</w:t>
      </w:r>
      <w:r w:rsidR="00A679E4" w:rsidRPr="000D6315">
        <w:rPr>
          <w:rFonts w:ascii="Times New Roman" w:hAnsi="Times New Roman" w:cs="Times New Roman"/>
          <w:sz w:val="24"/>
          <w:szCs w:val="24"/>
        </w:rPr>
        <w:t>,</w:t>
      </w:r>
      <w:r w:rsidR="0052264D" w:rsidRPr="000D6315">
        <w:rPr>
          <w:rFonts w:ascii="Times New Roman" w:hAnsi="Times New Roman" w:cs="Times New Roman"/>
          <w:sz w:val="24"/>
          <w:szCs w:val="24"/>
        </w:rPr>
        <w:t xml:space="preserve"> το οποίο είναι, κατά κάποιο τρόπο, συγκεχυμένο, ελλιπές, δυσνόητο, φαινομενικά αντιφατικό ή ασαφές. </w:t>
      </w:r>
      <w:r w:rsidR="008A0114" w:rsidRPr="000D6315">
        <w:rPr>
          <w:rFonts w:ascii="Times New Roman" w:hAnsi="Times New Roman" w:cs="Times New Roman"/>
          <w:sz w:val="24"/>
          <w:szCs w:val="24"/>
        </w:rPr>
        <w:t>Η ερμηνεία λοιπόν έχει στόχο ν</w:t>
      </w:r>
      <w:r w:rsidR="00440206" w:rsidRPr="000D6315">
        <w:rPr>
          <w:rFonts w:ascii="Times New Roman" w:hAnsi="Times New Roman" w:cs="Times New Roman"/>
          <w:sz w:val="24"/>
          <w:szCs w:val="24"/>
        </w:rPr>
        <w:t xml:space="preserve">α </w:t>
      </w:r>
      <w:r w:rsidR="00DF002D">
        <w:rPr>
          <w:rFonts w:ascii="Times New Roman" w:hAnsi="Times New Roman" w:cs="Times New Roman"/>
          <w:sz w:val="24"/>
          <w:szCs w:val="24"/>
        </w:rPr>
        <w:t>φέρει στην επιφάνεια τη συνοχή ή το νόημα κάτω</w:t>
      </w:r>
      <w:r w:rsidR="008A0114" w:rsidRPr="000D6315">
        <w:rPr>
          <w:rFonts w:ascii="Times New Roman" w:hAnsi="Times New Roman" w:cs="Times New Roman"/>
          <w:sz w:val="24"/>
          <w:szCs w:val="24"/>
        </w:rPr>
        <w:t xml:space="preserve"> από το κείμενο. Άρα κάθε επιστήμη που καλείται ερμηνευτική, ακόμα και με τη ευρεία έννοια, ασχολείται με τις αλληλένδετες μορφες του νοήματος που είναι συγκεχυμένες.</w:t>
      </w:r>
    </w:p>
    <w:p w:rsidR="00162A2A" w:rsidRPr="000D6315" w:rsidRDefault="00DF002D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Προϋ</w:t>
      </w:r>
      <w:r w:rsidR="00162A2A" w:rsidRPr="000D6315">
        <w:rPr>
          <w:rFonts w:ascii="Times New Roman" w:hAnsi="Times New Roman" w:cs="Times New Roman"/>
          <w:b/>
          <w:sz w:val="24"/>
          <w:szCs w:val="24"/>
        </w:rPr>
        <w:t xml:space="preserve">ποθέσεις  αντικειμένου  της ερμηνευτικής επιστήμης </w:t>
      </w:r>
    </w:p>
    <w:p w:rsidR="00162A2A" w:rsidRPr="000D6315" w:rsidRDefault="00440206" w:rsidP="0066054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6315">
        <w:rPr>
          <w:rFonts w:ascii="Times New Roman" w:hAnsi="Times New Roman" w:cs="Times New Roman"/>
          <w:sz w:val="24"/>
          <w:szCs w:val="24"/>
        </w:rPr>
        <w:t>α) η περιγραφή</w:t>
      </w:r>
      <w:r w:rsidR="00162A2A" w:rsidRPr="000D6315">
        <w:rPr>
          <w:rFonts w:ascii="Times New Roman" w:hAnsi="Times New Roman" w:cs="Times New Roman"/>
          <w:sz w:val="24"/>
          <w:szCs w:val="24"/>
        </w:rPr>
        <w:t xml:space="preserve"> με όρους νοήματος και συνοχής ή </w:t>
      </w:r>
      <w:r w:rsidR="00873CB5" w:rsidRPr="000D6315">
        <w:rPr>
          <w:rFonts w:ascii="Times New Roman" w:hAnsi="Times New Roman" w:cs="Times New Roman"/>
          <w:sz w:val="24"/>
          <w:szCs w:val="24"/>
        </w:rPr>
        <w:t xml:space="preserve">η </w:t>
      </w:r>
      <w:r w:rsidR="00162A2A" w:rsidRPr="000D6315">
        <w:rPr>
          <w:rFonts w:ascii="Times New Roman" w:hAnsi="Times New Roman" w:cs="Times New Roman"/>
          <w:sz w:val="24"/>
          <w:szCs w:val="24"/>
        </w:rPr>
        <w:t>απουσία τους</w:t>
      </w:r>
    </w:p>
    <w:p w:rsidR="008A0114" w:rsidRPr="000D6315" w:rsidRDefault="00162A2A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D6315">
        <w:rPr>
          <w:rFonts w:ascii="Times New Roman" w:hAnsi="Times New Roman" w:cs="Times New Roman"/>
          <w:sz w:val="24"/>
          <w:szCs w:val="24"/>
        </w:rPr>
        <w:t xml:space="preserve">β) </w:t>
      </w:r>
      <w:r w:rsidR="00440206" w:rsidRPr="000D6315">
        <w:rPr>
          <w:rFonts w:ascii="Times New Roman" w:hAnsi="Times New Roman" w:cs="Times New Roman"/>
          <w:sz w:val="24"/>
          <w:szCs w:val="24"/>
        </w:rPr>
        <w:t xml:space="preserve">η διάκριση </w:t>
      </w:r>
      <w:r w:rsidRPr="000D6315">
        <w:rPr>
          <w:rFonts w:ascii="Times New Roman" w:hAnsi="Times New Roman" w:cs="Times New Roman"/>
          <w:sz w:val="24"/>
          <w:szCs w:val="24"/>
        </w:rPr>
        <w:t xml:space="preserve"> μεταξύ νοήματος και έκφρασής του</w:t>
      </w:r>
      <w:r w:rsidR="00440206" w:rsidRPr="000D6315">
        <w:rPr>
          <w:rFonts w:ascii="Times New Roman" w:hAnsi="Times New Roman" w:cs="Times New Roman"/>
          <w:sz w:val="24"/>
          <w:szCs w:val="24"/>
        </w:rPr>
        <w:t>. Το νόημα επιδέχεται παράπανω από μια ερμηνείες και κατά αυτήν την έννοια πρέπει να υπάρχει μια διάκριση μεταξύ νοήματος και έκφρασης</w:t>
      </w:r>
    </w:p>
    <w:p w:rsidR="009D15DB" w:rsidRPr="000D6315" w:rsidRDefault="00DF002D" w:rsidP="0066054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η έννοια  του</w:t>
      </w:r>
      <w:r w:rsidR="00440206" w:rsidRPr="000D6315">
        <w:rPr>
          <w:rFonts w:ascii="Times New Roman" w:hAnsi="Times New Roman" w:cs="Times New Roman"/>
          <w:sz w:val="24"/>
          <w:szCs w:val="24"/>
        </w:rPr>
        <w:t xml:space="preserve"> υποκειμέ</w:t>
      </w:r>
      <w:r w:rsidR="00162A2A" w:rsidRPr="000D6315">
        <w:rPr>
          <w:rFonts w:ascii="Times New Roman" w:hAnsi="Times New Roman" w:cs="Times New Roman"/>
          <w:sz w:val="24"/>
          <w:szCs w:val="24"/>
        </w:rPr>
        <w:t>νο</w:t>
      </w:r>
      <w:r w:rsidR="00440206" w:rsidRPr="000D6315">
        <w:rPr>
          <w:rFonts w:ascii="Times New Roman" w:hAnsi="Times New Roman" w:cs="Times New Roman"/>
          <w:sz w:val="24"/>
          <w:szCs w:val="24"/>
        </w:rPr>
        <w:t xml:space="preserve">υ </w:t>
      </w:r>
      <w:r w:rsidR="00162A2A" w:rsidRPr="000D6315">
        <w:rPr>
          <w:rFonts w:ascii="Times New Roman" w:hAnsi="Times New Roman" w:cs="Times New Roman"/>
          <w:sz w:val="24"/>
          <w:szCs w:val="24"/>
        </w:rPr>
        <w:t xml:space="preserve"> στο οποίο ν’ αναφέρεται το νόημα. Χωρί</w:t>
      </w:r>
      <w:r w:rsidR="00585846" w:rsidRPr="000D6315">
        <w:rPr>
          <w:rFonts w:ascii="Times New Roman" w:hAnsi="Times New Roman" w:cs="Times New Roman"/>
          <w:sz w:val="24"/>
          <w:szCs w:val="24"/>
        </w:rPr>
        <w:t xml:space="preserve">ς </w:t>
      </w:r>
      <w:r w:rsidR="00162A2A" w:rsidRPr="000D6315">
        <w:rPr>
          <w:rFonts w:ascii="Times New Roman" w:hAnsi="Times New Roman" w:cs="Times New Roman"/>
          <w:sz w:val="24"/>
          <w:szCs w:val="24"/>
        </w:rPr>
        <w:t xml:space="preserve"> ένα υποκείμενο , η επιλογή κριτηρίων ομοιότητας και διαφοράς ή επιλογή μεταξύ διαφορετικών βαθμών συνάφειας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A2A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585846" w:rsidRPr="000D6315">
        <w:rPr>
          <w:rFonts w:ascii="Times New Roman" w:hAnsi="Times New Roman" w:cs="Times New Roman"/>
          <w:sz w:val="24"/>
          <w:szCs w:val="24"/>
        </w:rPr>
        <w:t>που μπορούν να αναγνωριστούν σ΄ενα συ</w:t>
      </w:r>
      <w:r w:rsidR="00440206" w:rsidRPr="000D6315">
        <w:rPr>
          <w:rFonts w:ascii="Times New Roman" w:hAnsi="Times New Roman" w:cs="Times New Roman"/>
          <w:sz w:val="24"/>
          <w:szCs w:val="24"/>
        </w:rPr>
        <w:t>γκεκριμένο μοτίβο μεταξύ των διαφό</w:t>
      </w:r>
      <w:r w:rsidR="00585846" w:rsidRPr="000D6315">
        <w:rPr>
          <w:rFonts w:ascii="Times New Roman" w:hAnsi="Times New Roman" w:cs="Times New Roman"/>
          <w:sz w:val="24"/>
          <w:szCs w:val="24"/>
        </w:rPr>
        <w:t>ρων εννοιολογικών πεδίων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5846" w:rsidRPr="000D6315">
        <w:rPr>
          <w:rFonts w:ascii="Times New Roman" w:hAnsi="Times New Roman" w:cs="Times New Roman"/>
          <w:sz w:val="24"/>
          <w:szCs w:val="24"/>
        </w:rPr>
        <w:t xml:space="preserve"> είναι αυθαίρετη. Τα νοήματα  που εκφράζονται στα κείμενα είναι από ή για ένα υποκείμενο. Ο προσδιορισμός όμως αυτού του υποκειμένου δημιουργεί επιπλέον προβλήματα. </w:t>
      </w:r>
    </w:p>
    <w:p w:rsidR="00585846" w:rsidRPr="00DF002D" w:rsidRDefault="00585846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D6315">
        <w:rPr>
          <w:rFonts w:ascii="Times New Roman" w:hAnsi="Times New Roman" w:cs="Times New Roman"/>
          <w:b/>
          <w:sz w:val="24"/>
          <w:szCs w:val="24"/>
        </w:rPr>
        <w:t>«Ερμηνευτικός κύκλος»</w:t>
      </w:r>
      <w:r w:rsidR="000D63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D6315" w:rsidRPr="00DF002D">
        <w:rPr>
          <w:rFonts w:ascii="Times New Roman" w:hAnsi="Times New Roman" w:cs="Times New Roman"/>
          <w:b/>
          <w:sz w:val="24"/>
          <w:szCs w:val="24"/>
        </w:rPr>
        <w:t>“</w:t>
      </w:r>
      <w:r w:rsidR="000D6315">
        <w:rPr>
          <w:rFonts w:ascii="Times New Roman" w:hAnsi="Times New Roman" w:cs="Times New Roman"/>
          <w:b/>
          <w:sz w:val="24"/>
          <w:szCs w:val="24"/>
          <w:lang w:val="en-US"/>
        </w:rPr>
        <w:t>hermeneutical</w:t>
      </w:r>
      <w:r w:rsidR="000D6315" w:rsidRPr="00DF0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315">
        <w:rPr>
          <w:rFonts w:ascii="Times New Roman" w:hAnsi="Times New Roman" w:cs="Times New Roman"/>
          <w:b/>
          <w:sz w:val="24"/>
          <w:szCs w:val="24"/>
          <w:lang w:val="en-US"/>
        </w:rPr>
        <w:t>circle</w:t>
      </w:r>
      <w:r w:rsidR="000D6315" w:rsidRPr="00DF002D">
        <w:rPr>
          <w:rFonts w:ascii="Times New Roman" w:hAnsi="Times New Roman" w:cs="Times New Roman"/>
          <w:b/>
          <w:sz w:val="24"/>
          <w:szCs w:val="24"/>
        </w:rPr>
        <w:t>”)</w:t>
      </w:r>
    </w:p>
    <w:p w:rsidR="00440206" w:rsidRPr="000D6315" w:rsidRDefault="00440206" w:rsidP="0066054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6315">
        <w:rPr>
          <w:rFonts w:ascii="Times New Roman" w:hAnsi="Times New Roman" w:cs="Times New Roman"/>
          <w:sz w:val="24"/>
          <w:szCs w:val="24"/>
        </w:rPr>
        <w:t>Η καθιέρωση μιας συγκεκριμένης ανάγνωσης ενός κειμένου ή εκφράσεων, όπου το μόνο που μπορούμε να επικαλεστούμε ως λογική γι’ αυτήν μας την ανάγνωση, μπορεί να είναι μόνο άλλες κοινές αναγνώσεις. Μπορούμε δηλαδή να πε</w:t>
      </w:r>
      <w:r w:rsidR="00873CB5" w:rsidRPr="000D6315">
        <w:rPr>
          <w:rFonts w:ascii="Times New Roman" w:hAnsi="Times New Roman" w:cs="Times New Roman"/>
          <w:sz w:val="24"/>
          <w:szCs w:val="24"/>
        </w:rPr>
        <w:t>ίσουμε τον συνομιλητή μας μόνο έ</w:t>
      </w:r>
      <w:r w:rsidRPr="000D6315">
        <w:rPr>
          <w:rFonts w:ascii="Times New Roman" w:hAnsi="Times New Roman" w:cs="Times New Roman"/>
          <w:sz w:val="24"/>
          <w:szCs w:val="24"/>
        </w:rPr>
        <w:t>αν  μοιράζεται και αυτός, ω</w:t>
      </w:r>
      <w:r w:rsidR="00873CB5" w:rsidRPr="000D6315">
        <w:rPr>
          <w:rFonts w:ascii="Times New Roman" w:hAnsi="Times New Roman" w:cs="Times New Roman"/>
          <w:sz w:val="24"/>
          <w:szCs w:val="24"/>
        </w:rPr>
        <w:t>ς ενα σημείο,  την κατανόησή μας για την γλώσσα του κειμένου. Εά</w:t>
      </w:r>
      <w:r w:rsidRPr="000D6315">
        <w:rPr>
          <w:rFonts w:ascii="Times New Roman" w:hAnsi="Times New Roman" w:cs="Times New Roman"/>
          <w:sz w:val="24"/>
          <w:szCs w:val="24"/>
        </w:rPr>
        <w:t>ν αυτό δεν συμβαίνει, μπο</w:t>
      </w:r>
      <w:r w:rsidR="00873CB5" w:rsidRPr="000D6315">
        <w:rPr>
          <w:rFonts w:ascii="Times New Roman" w:hAnsi="Times New Roman" w:cs="Times New Roman"/>
          <w:sz w:val="24"/>
          <w:szCs w:val="24"/>
        </w:rPr>
        <w:t>ρούμε να  πάμε ένα βήμα παραπέρα, θέτοντά</w:t>
      </w:r>
      <w:r w:rsidRPr="000D6315">
        <w:rPr>
          <w:rFonts w:ascii="Times New Roman" w:hAnsi="Times New Roman" w:cs="Times New Roman"/>
          <w:sz w:val="24"/>
          <w:szCs w:val="24"/>
        </w:rPr>
        <w:t>ς του ένα λογικό επιχείρημα. Στην ουσία</w:t>
      </w:r>
      <w:r w:rsidR="00873CB5" w:rsidRPr="000D6315">
        <w:rPr>
          <w:rFonts w:ascii="Times New Roman" w:hAnsi="Times New Roman" w:cs="Times New Roman"/>
          <w:sz w:val="24"/>
          <w:szCs w:val="24"/>
        </w:rPr>
        <w:t xml:space="preserve">  </w:t>
      </w:r>
      <w:r w:rsidRPr="000D6315">
        <w:rPr>
          <w:rFonts w:ascii="Times New Roman" w:hAnsi="Times New Roman" w:cs="Times New Roman"/>
          <w:sz w:val="24"/>
          <w:szCs w:val="24"/>
        </w:rPr>
        <w:t xml:space="preserve"> προσπαθούμε να αφυπνίσουμε το</w:t>
      </w:r>
      <w:r w:rsidR="00873CB5" w:rsidRPr="000D6315">
        <w:rPr>
          <w:rFonts w:ascii="Times New Roman" w:hAnsi="Times New Roman" w:cs="Times New Roman"/>
          <w:sz w:val="24"/>
          <w:szCs w:val="24"/>
        </w:rPr>
        <w:t xml:space="preserve"> αισθητήριό του, τη διαίσθησή του..</w:t>
      </w:r>
    </w:p>
    <w:p w:rsidR="00DC504C" w:rsidRPr="000D6315" w:rsidRDefault="00DC504C" w:rsidP="00660541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6315">
        <w:rPr>
          <w:rFonts w:ascii="Times New Roman" w:hAnsi="Times New Roman" w:cs="Times New Roman"/>
          <w:b/>
          <w:sz w:val="24"/>
          <w:szCs w:val="24"/>
        </w:rPr>
        <w:t>«Βιωματικό νόημα»</w:t>
      </w:r>
      <w:r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0D6315" w:rsidRPr="00DF002D">
        <w:rPr>
          <w:rFonts w:ascii="Times New Roman" w:hAnsi="Times New Roman" w:cs="Times New Roman"/>
          <w:b/>
          <w:sz w:val="24"/>
          <w:szCs w:val="24"/>
        </w:rPr>
        <w:t>(“</w:t>
      </w:r>
      <w:r w:rsidR="000D6315" w:rsidRPr="000D6315">
        <w:rPr>
          <w:rFonts w:ascii="Times New Roman" w:hAnsi="Times New Roman" w:cs="Times New Roman"/>
          <w:b/>
          <w:sz w:val="24"/>
          <w:szCs w:val="24"/>
          <w:lang w:val="en-US"/>
        </w:rPr>
        <w:t>experient</w:t>
      </w:r>
      <w:r w:rsidR="000D63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6315" w:rsidRPr="000D6315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="000D6315" w:rsidRPr="00DF0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315" w:rsidRPr="000D6315">
        <w:rPr>
          <w:rFonts w:ascii="Times New Roman" w:hAnsi="Times New Roman" w:cs="Times New Roman"/>
          <w:b/>
          <w:sz w:val="24"/>
          <w:szCs w:val="24"/>
          <w:lang w:val="en-US"/>
        </w:rPr>
        <w:t>meaning</w:t>
      </w:r>
      <w:r w:rsidR="000D6315" w:rsidRPr="00DF002D">
        <w:rPr>
          <w:rFonts w:ascii="Times New Roman" w:hAnsi="Times New Roman" w:cs="Times New Roman"/>
          <w:b/>
          <w:sz w:val="24"/>
          <w:szCs w:val="24"/>
        </w:rPr>
        <w:t>”)</w:t>
      </w:r>
      <w:r w:rsidRPr="000D6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F8" w:rsidRPr="000D6315" w:rsidRDefault="00DC504C" w:rsidP="001551F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6315">
        <w:rPr>
          <w:rFonts w:ascii="Times New Roman" w:hAnsi="Times New Roman" w:cs="Times New Roman"/>
          <w:sz w:val="24"/>
          <w:szCs w:val="24"/>
        </w:rPr>
        <w:t xml:space="preserve"> Η ανθρώπινη συμπεριφορά, </w:t>
      </w:r>
      <w:r w:rsidR="00631C39" w:rsidRPr="000D6315">
        <w:rPr>
          <w:rFonts w:ascii="Times New Roman" w:hAnsi="Times New Roman" w:cs="Times New Roman"/>
          <w:sz w:val="24"/>
          <w:szCs w:val="24"/>
        </w:rPr>
        <w:t xml:space="preserve">ειδωμένη </w:t>
      </w:r>
      <w:r w:rsidRPr="000D6315">
        <w:rPr>
          <w:rFonts w:ascii="Times New Roman" w:hAnsi="Times New Roman" w:cs="Times New Roman"/>
          <w:sz w:val="24"/>
          <w:szCs w:val="24"/>
        </w:rPr>
        <w:t>ως δράση των υποκειμένων που επιθυμούν, συγκινούνται,  έχουν στόχους και φιλοδοξίες, απαραιτήτως προσφέρει ένα πεδίο για περιγραφές με όρους νοήματος, αυτό το νόημα αποκαλείται βιωματικό</w:t>
      </w:r>
      <w:r w:rsidR="001551F8" w:rsidRPr="000D6315">
        <w:rPr>
          <w:rFonts w:ascii="Times New Roman" w:hAnsi="Times New Roman" w:cs="Times New Roman"/>
          <w:sz w:val="24"/>
          <w:szCs w:val="24"/>
        </w:rPr>
        <w:t>.</w:t>
      </w:r>
    </w:p>
    <w:p w:rsidR="007173BD" w:rsidRPr="000D6315" w:rsidRDefault="001551F8" w:rsidP="001551F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C5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C39" w:rsidRPr="00BC51AA">
        <w:rPr>
          <w:rFonts w:ascii="Times New Roman" w:hAnsi="Times New Roman" w:cs="Times New Roman"/>
          <w:i/>
          <w:sz w:val="24"/>
          <w:szCs w:val="24"/>
        </w:rPr>
        <w:t>Το νόημα</w:t>
      </w:r>
      <w:r w:rsidR="00322EDD" w:rsidRPr="00BC51AA">
        <w:rPr>
          <w:rFonts w:ascii="Times New Roman" w:hAnsi="Times New Roman" w:cs="Times New Roman"/>
          <w:i/>
          <w:sz w:val="24"/>
          <w:szCs w:val="24"/>
        </w:rPr>
        <w:t xml:space="preserve"> είναι για</w:t>
      </w:r>
      <w:r w:rsidR="007D1DEF" w:rsidRPr="00BC51AA">
        <w:rPr>
          <w:rFonts w:ascii="Times New Roman" w:hAnsi="Times New Roman" w:cs="Times New Roman"/>
          <w:i/>
          <w:sz w:val="24"/>
          <w:szCs w:val="24"/>
        </w:rPr>
        <w:t xml:space="preserve">  ένα υποκείμενο</w:t>
      </w:r>
      <w:r w:rsidR="007D1DEF" w:rsidRPr="000D6315">
        <w:rPr>
          <w:rFonts w:ascii="Times New Roman" w:hAnsi="Times New Roman" w:cs="Times New Roman"/>
          <w:sz w:val="24"/>
          <w:szCs w:val="24"/>
        </w:rPr>
        <w:t xml:space="preserve"> και </w:t>
      </w:r>
      <w:r w:rsidR="007D1DEF" w:rsidRPr="00BC51AA">
        <w:rPr>
          <w:rFonts w:ascii="Times New Roman" w:hAnsi="Times New Roman" w:cs="Times New Roman"/>
          <w:i/>
          <w:sz w:val="24"/>
          <w:szCs w:val="24"/>
        </w:rPr>
        <w:t>είναι το νόημα</w:t>
      </w:r>
      <w:r w:rsidR="00AC252B" w:rsidRPr="00BC51AA">
        <w:rPr>
          <w:rFonts w:ascii="Times New Roman" w:hAnsi="Times New Roman" w:cs="Times New Roman"/>
          <w:i/>
          <w:sz w:val="24"/>
          <w:szCs w:val="24"/>
        </w:rPr>
        <w:t xml:space="preserve">  από κάτι</w:t>
      </w:r>
      <w:r w:rsidR="00AC252B" w:rsidRPr="000D6315">
        <w:rPr>
          <w:rFonts w:ascii="Times New Roman" w:hAnsi="Times New Roman" w:cs="Times New Roman"/>
          <w:sz w:val="24"/>
          <w:szCs w:val="24"/>
        </w:rPr>
        <w:t>,</w:t>
      </w:r>
      <w:r w:rsidR="007D1DEF" w:rsidRPr="000D6315">
        <w:rPr>
          <w:rFonts w:ascii="Times New Roman" w:hAnsi="Times New Roman" w:cs="Times New Roman"/>
          <w:sz w:val="24"/>
          <w:szCs w:val="24"/>
        </w:rPr>
        <w:t xml:space="preserve"> που σημαίνει ότι  μπορούμε να διακρίνουμε  μια </w:t>
      </w:r>
      <w:r w:rsidR="00322EDD" w:rsidRPr="000D6315">
        <w:rPr>
          <w:rFonts w:ascii="Times New Roman" w:hAnsi="Times New Roman" w:cs="Times New Roman"/>
          <w:sz w:val="24"/>
          <w:szCs w:val="24"/>
        </w:rPr>
        <w:t>δεδομένη κατάσταση</w:t>
      </w:r>
      <w:r w:rsidR="00DC504C" w:rsidRPr="000D6315">
        <w:rPr>
          <w:rFonts w:ascii="Times New Roman" w:hAnsi="Times New Roman" w:cs="Times New Roman"/>
          <w:sz w:val="24"/>
          <w:szCs w:val="24"/>
        </w:rPr>
        <w:t xml:space="preserve">, </w:t>
      </w:r>
      <w:r w:rsidR="007D1DEF" w:rsidRPr="000D6315">
        <w:rPr>
          <w:rFonts w:ascii="Times New Roman" w:hAnsi="Times New Roman" w:cs="Times New Roman"/>
          <w:sz w:val="24"/>
          <w:szCs w:val="24"/>
        </w:rPr>
        <w:t xml:space="preserve">  και το νόημά</w:t>
      </w:r>
      <w:r w:rsidR="00322EDD" w:rsidRPr="000D6315">
        <w:rPr>
          <w:rFonts w:ascii="Times New Roman" w:hAnsi="Times New Roman" w:cs="Times New Roman"/>
          <w:sz w:val="24"/>
          <w:szCs w:val="24"/>
        </w:rPr>
        <w:t xml:space="preserve"> της</w:t>
      </w:r>
      <w:r w:rsidR="00DC504C" w:rsidRPr="000D6315">
        <w:rPr>
          <w:rFonts w:ascii="Times New Roman" w:hAnsi="Times New Roman" w:cs="Times New Roman"/>
          <w:sz w:val="24"/>
          <w:szCs w:val="24"/>
        </w:rPr>
        <w:t>.</w:t>
      </w:r>
      <w:r w:rsidR="00631C39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1F6FA6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1F6FA6" w:rsidRPr="00BC51AA">
        <w:rPr>
          <w:rFonts w:ascii="Times New Roman" w:hAnsi="Times New Roman" w:cs="Times New Roman"/>
          <w:i/>
          <w:sz w:val="24"/>
          <w:szCs w:val="24"/>
        </w:rPr>
        <w:t>Τ</w:t>
      </w:r>
      <w:r w:rsidR="00AC252B" w:rsidRPr="00BC51AA">
        <w:rPr>
          <w:rFonts w:ascii="Times New Roman" w:hAnsi="Times New Roman" w:cs="Times New Roman"/>
          <w:i/>
          <w:sz w:val="24"/>
          <w:szCs w:val="24"/>
        </w:rPr>
        <w:t>α πράγματα έχουν νόημα μόνο σ’ ένα πεδίο,</w:t>
      </w:r>
      <w:r w:rsidR="00AC252B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1103C3" w:rsidRPr="000D6315">
        <w:rPr>
          <w:rFonts w:ascii="Times New Roman" w:hAnsi="Times New Roman" w:cs="Times New Roman"/>
          <w:sz w:val="24"/>
          <w:szCs w:val="24"/>
        </w:rPr>
        <w:t xml:space="preserve">δηλαδή εξαρτώνται από το </w:t>
      </w:r>
      <w:r w:rsidR="00AC252B" w:rsidRPr="000D6315">
        <w:rPr>
          <w:rFonts w:ascii="Times New Roman" w:hAnsi="Times New Roman" w:cs="Times New Roman"/>
          <w:sz w:val="24"/>
          <w:szCs w:val="24"/>
        </w:rPr>
        <w:t xml:space="preserve"> νόημα άλλων πραγμάτων. </w:t>
      </w:r>
      <w:r w:rsidR="001103C3" w:rsidRPr="000D6315">
        <w:rPr>
          <w:rFonts w:ascii="Times New Roman" w:hAnsi="Times New Roman" w:cs="Times New Roman"/>
          <w:sz w:val="24"/>
          <w:szCs w:val="24"/>
        </w:rPr>
        <w:t>Οι διάφορες σημασίες τους καθορίζονται από ένα πεδίο αντιθέσεων</w:t>
      </w:r>
      <w:r w:rsidR="00873CB5" w:rsidRPr="000D6315">
        <w:rPr>
          <w:rFonts w:ascii="Times New Roman" w:hAnsi="Times New Roman" w:cs="Times New Roman"/>
          <w:sz w:val="24"/>
          <w:szCs w:val="24"/>
        </w:rPr>
        <w:t xml:space="preserve">. </w:t>
      </w:r>
      <w:r w:rsidR="00E203B2" w:rsidRPr="000D6315">
        <w:rPr>
          <w:rFonts w:ascii="Times New Roman" w:hAnsi="Times New Roman" w:cs="Times New Roman"/>
          <w:sz w:val="24"/>
          <w:szCs w:val="24"/>
        </w:rPr>
        <w:t xml:space="preserve">Η συνάφεια ενός νοήματος είναι συγκροτημένη εν μέρει </w:t>
      </w:r>
      <w:r w:rsidR="00DF002D">
        <w:rPr>
          <w:rFonts w:ascii="Times New Roman" w:hAnsi="Times New Roman" w:cs="Times New Roman"/>
          <w:sz w:val="24"/>
          <w:szCs w:val="24"/>
        </w:rPr>
        <w:t>από την αυτοερμηνεία του.  Σκοπό</w:t>
      </w:r>
      <w:r w:rsidR="00E203B2" w:rsidRPr="000D6315">
        <w:rPr>
          <w:rFonts w:ascii="Times New Roman" w:hAnsi="Times New Roman" w:cs="Times New Roman"/>
          <w:sz w:val="24"/>
          <w:szCs w:val="24"/>
        </w:rPr>
        <w:t xml:space="preserve">ς όμως της ερμηνευτικής επιστήμης είναι ν΄αντικαταστήσει αυτή τη συγκεχυμένη , μερικά εσφαλμένη   αυτοερμηνεία με μια σωστή. Και για να το </w:t>
      </w:r>
      <w:r w:rsidR="00A03260">
        <w:rPr>
          <w:rFonts w:ascii="Times New Roman" w:hAnsi="Times New Roman" w:cs="Times New Roman"/>
          <w:sz w:val="24"/>
          <w:szCs w:val="24"/>
        </w:rPr>
        <w:t xml:space="preserve">κάνει </w:t>
      </w:r>
      <w:r w:rsidR="00A03260">
        <w:rPr>
          <w:rFonts w:ascii="Times New Roman" w:hAnsi="Times New Roman" w:cs="Times New Roman"/>
          <w:sz w:val="24"/>
          <w:szCs w:val="24"/>
        </w:rPr>
        <w:lastRenderedPageBreak/>
        <w:t>αυτό δεν εξετάζει</w:t>
      </w:r>
      <w:r w:rsidR="00E203B2" w:rsidRPr="000D6315">
        <w:rPr>
          <w:rFonts w:ascii="Times New Roman" w:hAnsi="Times New Roman" w:cs="Times New Roman"/>
          <w:sz w:val="24"/>
          <w:szCs w:val="24"/>
        </w:rPr>
        <w:t xml:space="preserve"> μόνο την αυτοερμηνεία αλλά και τη ροή της συμπεριφοράς πάνω στην οπ</w:t>
      </w:r>
      <w:r w:rsidR="00873CB5" w:rsidRPr="000D6315">
        <w:rPr>
          <w:rFonts w:ascii="Times New Roman" w:hAnsi="Times New Roman" w:cs="Times New Roman"/>
          <w:sz w:val="24"/>
          <w:szCs w:val="24"/>
        </w:rPr>
        <w:t>οία βρίσκεται.</w:t>
      </w:r>
      <w:r w:rsidR="00E203B2" w:rsidRPr="000D6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19D" w:rsidRPr="000D6315" w:rsidRDefault="00F3019D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D6315">
        <w:rPr>
          <w:rFonts w:ascii="Times New Roman" w:hAnsi="Times New Roman" w:cs="Times New Roman"/>
          <w:b/>
          <w:sz w:val="24"/>
          <w:szCs w:val="24"/>
        </w:rPr>
        <w:t>Γλώσσα και κοινωνική</w:t>
      </w:r>
      <w:r w:rsidR="0079472F" w:rsidRPr="000D6315">
        <w:rPr>
          <w:rFonts w:ascii="Times New Roman" w:hAnsi="Times New Roman" w:cs="Times New Roman"/>
          <w:b/>
          <w:sz w:val="24"/>
          <w:szCs w:val="24"/>
        </w:rPr>
        <w:t xml:space="preserve"> πραγματικότητα </w:t>
      </w:r>
    </w:p>
    <w:p w:rsidR="0079472F" w:rsidRPr="000D6315" w:rsidRDefault="0079472F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D6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9D" w:rsidRPr="000D6315">
        <w:rPr>
          <w:rFonts w:ascii="Times New Roman" w:hAnsi="Times New Roman" w:cs="Times New Roman"/>
          <w:sz w:val="24"/>
          <w:szCs w:val="24"/>
        </w:rPr>
        <w:t>Οι δράσεις μας χαρακτηρίζονται από τους επιδιωκόμενους σκοπούς και εξηγούνται από τις επιθυμίες,  τα συναισθήματα,</w:t>
      </w:r>
      <w:r w:rsidR="001551F8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F3019D" w:rsidRPr="000D6315">
        <w:rPr>
          <w:rFonts w:ascii="Times New Roman" w:hAnsi="Times New Roman" w:cs="Times New Roman"/>
          <w:sz w:val="24"/>
          <w:szCs w:val="24"/>
        </w:rPr>
        <w:t>κ.α</w:t>
      </w:r>
      <w:r w:rsidR="001551F8" w:rsidRPr="000D6315">
        <w:rPr>
          <w:rFonts w:ascii="Times New Roman" w:hAnsi="Times New Roman" w:cs="Times New Roman"/>
          <w:sz w:val="24"/>
          <w:szCs w:val="24"/>
        </w:rPr>
        <w:t xml:space="preserve">. </w:t>
      </w:r>
      <w:r w:rsidR="00F3019D" w:rsidRPr="000D6315">
        <w:rPr>
          <w:rFonts w:ascii="Times New Roman" w:hAnsi="Times New Roman" w:cs="Times New Roman"/>
          <w:sz w:val="24"/>
          <w:szCs w:val="24"/>
        </w:rPr>
        <w:t>,  αλλά η γλώσσα με την οποία περιγράφουμε τους στόχους και τις επιθυ</w:t>
      </w:r>
      <w:r w:rsidR="00DF002D">
        <w:rPr>
          <w:rFonts w:ascii="Times New Roman" w:hAnsi="Times New Roman" w:cs="Times New Roman"/>
          <w:sz w:val="24"/>
          <w:szCs w:val="24"/>
        </w:rPr>
        <w:t xml:space="preserve">μίες μας είναι ταυτόχρονα και </w:t>
      </w:r>
      <w:r w:rsidR="00F3019D" w:rsidRPr="000D6315">
        <w:rPr>
          <w:rFonts w:ascii="Times New Roman" w:hAnsi="Times New Roman" w:cs="Times New Roman"/>
          <w:sz w:val="24"/>
          <w:szCs w:val="24"/>
        </w:rPr>
        <w:t>ορισμός των νοημάτων που έχουν τα πράγματα για μας. Η γλώσσα</w:t>
      </w:r>
      <w:r w:rsidR="001551F8" w:rsidRPr="000D6315">
        <w:rPr>
          <w:rFonts w:ascii="Times New Roman" w:hAnsi="Times New Roman" w:cs="Times New Roman"/>
          <w:sz w:val="24"/>
          <w:szCs w:val="24"/>
        </w:rPr>
        <w:t xml:space="preserve">  είναι συστατική</w:t>
      </w:r>
      <w:r w:rsidR="00F3019D" w:rsidRPr="000D6315">
        <w:rPr>
          <w:rFonts w:ascii="Times New Roman" w:hAnsi="Times New Roman" w:cs="Times New Roman"/>
          <w:sz w:val="24"/>
          <w:szCs w:val="24"/>
        </w:rPr>
        <w:t xml:space="preserve"> της </w:t>
      </w:r>
      <w:r w:rsidR="00A03260">
        <w:rPr>
          <w:rFonts w:ascii="Times New Roman" w:hAnsi="Times New Roman" w:cs="Times New Roman"/>
          <w:sz w:val="24"/>
          <w:szCs w:val="24"/>
        </w:rPr>
        <w:t xml:space="preserve">πραγματικότητας, δηλαδή </w:t>
      </w:r>
      <w:r w:rsidR="00F3019D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2764C4">
        <w:rPr>
          <w:rFonts w:ascii="Times New Roman" w:hAnsi="Times New Roman" w:cs="Times New Roman"/>
          <w:sz w:val="24"/>
          <w:szCs w:val="24"/>
        </w:rPr>
        <w:t xml:space="preserve">εν μέρει </w:t>
      </w:r>
      <w:r w:rsidR="00F3019D" w:rsidRPr="000D6315">
        <w:rPr>
          <w:rFonts w:ascii="Times New Roman" w:hAnsi="Times New Roman" w:cs="Times New Roman"/>
          <w:sz w:val="24"/>
          <w:szCs w:val="24"/>
        </w:rPr>
        <w:t>την  κατασκευάζει.</w:t>
      </w:r>
    </w:p>
    <w:p w:rsidR="00660541" w:rsidRPr="00BC51AA" w:rsidRDefault="00F40D18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6315">
        <w:rPr>
          <w:rFonts w:ascii="Times New Roman" w:hAnsi="Times New Roman" w:cs="Times New Roman"/>
          <w:b/>
          <w:sz w:val="24"/>
          <w:szCs w:val="24"/>
        </w:rPr>
        <w:t>Διυποκειμενικά</w:t>
      </w:r>
      <w:r w:rsidRPr="00BC51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</w:rPr>
        <w:t>και</w:t>
      </w:r>
      <w:r w:rsidRPr="00BC51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</w:rPr>
        <w:t>κοινά</w:t>
      </w:r>
      <w:r w:rsidR="00DA2F16" w:rsidRPr="00BC51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2F16" w:rsidRPr="000D6315">
        <w:rPr>
          <w:rFonts w:ascii="Times New Roman" w:hAnsi="Times New Roman" w:cs="Times New Roman"/>
          <w:b/>
          <w:sz w:val="24"/>
          <w:szCs w:val="24"/>
        </w:rPr>
        <w:t>νοημάτα</w:t>
      </w:r>
      <w:r w:rsidR="000D6315" w:rsidRPr="00BC51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0D6315">
        <w:rPr>
          <w:rFonts w:ascii="Times New Roman" w:hAnsi="Times New Roman" w:cs="Times New Roman"/>
          <w:b/>
          <w:sz w:val="24"/>
          <w:szCs w:val="24"/>
          <w:lang w:val="en-US"/>
        </w:rPr>
        <w:t>intersubjective</w:t>
      </w:r>
      <w:proofErr w:type="spellEnd"/>
      <w:r w:rsidR="000D6315" w:rsidRPr="00BC51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6315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0D6315" w:rsidRPr="00BC51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6315">
        <w:rPr>
          <w:rFonts w:ascii="Times New Roman" w:hAnsi="Times New Roman" w:cs="Times New Roman"/>
          <w:b/>
          <w:sz w:val="24"/>
          <w:szCs w:val="24"/>
          <w:lang w:val="en-US"/>
        </w:rPr>
        <w:t>common</w:t>
      </w:r>
      <w:r w:rsidR="000D6315" w:rsidRPr="00BC51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6315">
        <w:rPr>
          <w:rFonts w:ascii="Times New Roman" w:hAnsi="Times New Roman" w:cs="Times New Roman"/>
          <w:b/>
          <w:sz w:val="24"/>
          <w:szCs w:val="24"/>
          <w:lang w:val="en-US"/>
        </w:rPr>
        <w:t>meanings</w:t>
      </w:r>
      <w:r w:rsidR="000D6315" w:rsidRPr="00BC51A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BC51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64658E" w:rsidRPr="0064658E" w:rsidRDefault="00F40D18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D6315">
        <w:rPr>
          <w:rFonts w:ascii="Times New Roman" w:hAnsi="Times New Roman" w:cs="Times New Roman"/>
          <w:sz w:val="24"/>
          <w:szCs w:val="24"/>
        </w:rPr>
        <w:t>Τα διυποκειμενικά νοήματα δημιουργούνται μόνο  κατά την  αιτιώδη αλληλό</w:t>
      </w:r>
      <w:r w:rsidR="001551F8" w:rsidRPr="000D6315">
        <w:rPr>
          <w:rFonts w:ascii="Times New Roman" w:hAnsi="Times New Roman" w:cs="Times New Roman"/>
          <w:sz w:val="24"/>
          <w:szCs w:val="24"/>
        </w:rPr>
        <w:t>δραση με την κοινωνική</w:t>
      </w:r>
      <w:r w:rsidRPr="000D6315">
        <w:rPr>
          <w:rFonts w:ascii="Times New Roman" w:hAnsi="Times New Roman" w:cs="Times New Roman"/>
          <w:sz w:val="24"/>
          <w:szCs w:val="24"/>
        </w:rPr>
        <w:t xml:space="preserve"> πραγματικότητα και  είναι συστατικά</w:t>
      </w:r>
      <w:r w:rsidR="001551F8" w:rsidRPr="000D6315">
        <w:rPr>
          <w:rFonts w:ascii="Times New Roman" w:hAnsi="Times New Roman" w:cs="Times New Roman"/>
          <w:sz w:val="24"/>
          <w:szCs w:val="24"/>
        </w:rPr>
        <w:t xml:space="preserve"> μέρη </w:t>
      </w:r>
      <w:r w:rsidRPr="000D6315">
        <w:rPr>
          <w:rFonts w:ascii="Times New Roman" w:hAnsi="Times New Roman" w:cs="Times New Roman"/>
          <w:sz w:val="24"/>
          <w:szCs w:val="24"/>
        </w:rPr>
        <w:t xml:space="preserve"> αυτής της πραγματικότητας. </w:t>
      </w:r>
      <w:r w:rsidR="00DF002D">
        <w:rPr>
          <w:rFonts w:ascii="Times New Roman" w:hAnsi="Times New Roman" w:cs="Times New Roman"/>
          <w:sz w:val="24"/>
          <w:szCs w:val="24"/>
        </w:rPr>
        <w:t>Σ</w:t>
      </w:r>
      <w:r w:rsidR="001551F8" w:rsidRPr="000D6315">
        <w:rPr>
          <w:rFonts w:ascii="Times New Roman" w:hAnsi="Times New Roman" w:cs="Times New Roman"/>
          <w:sz w:val="24"/>
          <w:szCs w:val="24"/>
        </w:rPr>
        <w:t>ε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μια κοινωνία </w:t>
      </w:r>
      <w:r w:rsidR="001551F8" w:rsidRPr="000D6315">
        <w:rPr>
          <w:rFonts w:ascii="Times New Roman" w:hAnsi="Times New Roman" w:cs="Times New Roman"/>
          <w:sz w:val="24"/>
          <w:szCs w:val="24"/>
        </w:rPr>
        <w:t>ό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που οι άνθρωποι μοιράζονται </w:t>
      </w:r>
      <w:r w:rsidR="00DA2F16" w:rsidRPr="000D6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042" w:rsidRPr="000D6315">
        <w:rPr>
          <w:rFonts w:ascii="Times New Roman" w:hAnsi="Times New Roman" w:cs="Times New Roman"/>
          <w:sz w:val="24"/>
          <w:szCs w:val="24"/>
        </w:rPr>
        <w:t>μια κοινή γλώσσα της κοινωνικής και πολιτική</w:t>
      </w:r>
      <w:r w:rsidR="00DA2F16" w:rsidRPr="000D6315">
        <w:rPr>
          <w:rFonts w:ascii="Times New Roman" w:hAnsi="Times New Roman" w:cs="Times New Roman"/>
          <w:sz w:val="24"/>
          <w:szCs w:val="24"/>
        </w:rPr>
        <w:t>ς πραγματικότητας</w:t>
      </w:r>
      <w:r w:rsidR="001551F8" w:rsidRPr="000D6315">
        <w:rPr>
          <w:rFonts w:ascii="Times New Roman" w:hAnsi="Times New Roman" w:cs="Times New Roman"/>
          <w:sz w:val="24"/>
          <w:szCs w:val="24"/>
        </w:rPr>
        <w:t>,</w:t>
      </w:r>
      <w:r w:rsidR="00DA2F16" w:rsidRPr="000D6315">
        <w:rPr>
          <w:rFonts w:ascii="Times New Roman" w:hAnsi="Times New Roman" w:cs="Times New Roman"/>
          <w:sz w:val="24"/>
          <w:szCs w:val="24"/>
        </w:rPr>
        <w:t xml:space="preserve"> στην οπ</w:t>
      </w:r>
      <w:r w:rsidR="00AD0042" w:rsidRPr="000D6315">
        <w:rPr>
          <w:rFonts w:ascii="Times New Roman" w:hAnsi="Times New Roman" w:cs="Times New Roman"/>
          <w:sz w:val="24"/>
          <w:szCs w:val="24"/>
        </w:rPr>
        <w:t>οία αυτές</w:t>
      </w:r>
      <w:r w:rsidR="00BC51AA">
        <w:rPr>
          <w:rFonts w:ascii="Times New Roman" w:hAnsi="Times New Roman" w:cs="Times New Roman"/>
          <w:sz w:val="24"/>
          <w:szCs w:val="24"/>
        </w:rPr>
        <w:t xml:space="preserve"> οι αντιλή</w:t>
      </w:r>
      <w:r w:rsidR="001551F8" w:rsidRPr="000D6315">
        <w:rPr>
          <w:rFonts w:ascii="Times New Roman" w:hAnsi="Times New Roman" w:cs="Times New Roman"/>
          <w:sz w:val="24"/>
          <w:szCs w:val="24"/>
        </w:rPr>
        <w:t>ψεις εκφράζονται,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έχουμε τη γέννηση και την ανάπτυξη διυποκειμεν</w:t>
      </w:r>
      <w:r w:rsidR="00BC51AA">
        <w:rPr>
          <w:rFonts w:ascii="Times New Roman" w:hAnsi="Times New Roman" w:cs="Times New Roman"/>
          <w:sz w:val="24"/>
          <w:szCs w:val="24"/>
        </w:rPr>
        <w:t>ικών νοημάτων. Το διυποκειμενικό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νόημα δε</w:t>
      </w:r>
      <w:r w:rsidR="00BC51AA">
        <w:rPr>
          <w:rFonts w:ascii="Times New Roman" w:hAnsi="Times New Roman" w:cs="Times New Roman"/>
          <w:sz w:val="24"/>
          <w:szCs w:val="24"/>
        </w:rPr>
        <w:t>ν θα μπορού</w:t>
      </w:r>
      <w:r w:rsidR="001551F8" w:rsidRPr="000D6315">
        <w:rPr>
          <w:rFonts w:ascii="Times New Roman" w:hAnsi="Times New Roman" w:cs="Times New Roman"/>
          <w:sz w:val="24"/>
          <w:szCs w:val="24"/>
        </w:rPr>
        <w:t>σε να είναι κτήμα ενός μοναδικού προσώπου γιατί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1551F8" w:rsidRPr="000D6315">
        <w:rPr>
          <w:rFonts w:ascii="Times New Roman" w:hAnsi="Times New Roman" w:cs="Times New Roman"/>
          <w:sz w:val="24"/>
          <w:szCs w:val="24"/>
        </w:rPr>
        <w:t xml:space="preserve">βαθιά </w:t>
      </w:r>
      <w:r w:rsidR="00DF002D">
        <w:rPr>
          <w:rFonts w:ascii="Times New Roman" w:hAnsi="Times New Roman" w:cs="Times New Roman"/>
          <w:sz w:val="24"/>
          <w:szCs w:val="24"/>
        </w:rPr>
        <w:t>ριζωμέ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νο στην κοινωνική πρακτική. </w:t>
      </w:r>
      <w:r w:rsidR="00DA2F16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1551F8" w:rsidRPr="000D6315">
        <w:rPr>
          <w:rFonts w:ascii="Times New Roman" w:hAnsi="Times New Roman" w:cs="Times New Roman"/>
          <w:sz w:val="24"/>
          <w:szCs w:val="24"/>
        </w:rPr>
        <w:t xml:space="preserve"> Έ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να  ισχυρό δίκτυο διυποκειμενικών νοημάτων </w:t>
      </w:r>
      <w:r w:rsidR="001551F8" w:rsidRPr="000D6315">
        <w:rPr>
          <w:rFonts w:ascii="Times New Roman" w:hAnsi="Times New Roman" w:cs="Times New Roman"/>
          <w:sz w:val="24"/>
          <w:szCs w:val="24"/>
        </w:rPr>
        <w:t xml:space="preserve">με τη σειρά του 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μπορεί να προσφέρει </w:t>
      </w:r>
      <w:r w:rsidR="00722C68" w:rsidRPr="000D6315">
        <w:rPr>
          <w:rFonts w:ascii="Times New Roman" w:hAnsi="Times New Roman" w:cs="Times New Roman"/>
          <w:sz w:val="24"/>
          <w:szCs w:val="24"/>
        </w:rPr>
        <w:t xml:space="preserve"> ένα </w:t>
      </w:r>
      <w:r w:rsidR="00AD0042" w:rsidRPr="000D6315">
        <w:rPr>
          <w:rFonts w:ascii="Times New Roman" w:hAnsi="Times New Roman" w:cs="Times New Roman"/>
          <w:sz w:val="24"/>
          <w:szCs w:val="24"/>
        </w:rPr>
        <w:t>ισχυρό σύνολο κοινών νοημά</w:t>
      </w:r>
      <w:r w:rsidR="00D150AD" w:rsidRPr="000D6315">
        <w:rPr>
          <w:rFonts w:ascii="Times New Roman" w:hAnsi="Times New Roman" w:cs="Times New Roman"/>
          <w:sz w:val="24"/>
          <w:szCs w:val="24"/>
        </w:rPr>
        <w:t>των,  υπό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την έννοια ότι ζούμε σ’ έναν  κοινό κόσμο αναφορά</w:t>
      </w:r>
      <w:r w:rsidR="00722C68" w:rsidRPr="000D6315">
        <w:rPr>
          <w:rFonts w:ascii="Times New Roman" w:hAnsi="Times New Roman" w:cs="Times New Roman"/>
          <w:sz w:val="24"/>
          <w:szCs w:val="24"/>
        </w:rPr>
        <w:t xml:space="preserve">ς. </w:t>
      </w:r>
      <w:r w:rsidR="00AD0042" w:rsidRPr="000D6315">
        <w:rPr>
          <w:rFonts w:ascii="Times New Roman" w:hAnsi="Times New Roman" w:cs="Times New Roman"/>
          <w:sz w:val="24"/>
          <w:szCs w:val="24"/>
        </w:rPr>
        <w:t>Τ</w:t>
      </w:r>
      <w:r w:rsidR="00722C68" w:rsidRPr="000D6315">
        <w:rPr>
          <w:rFonts w:ascii="Times New Roman" w:hAnsi="Times New Roman" w:cs="Times New Roman"/>
          <w:sz w:val="24"/>
          <w:szCs w:val="24"/>
        </w:rPr>
        <w:t>α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κοινά νοήματα είναι το θεμέλιο της κοινωνί</w:t>
      </w:r>
      <w:r w:rsidR="00722C68" w:rsidRPr="000D6315">
        <w:rPr>
          <w:rFonts w:ascii="Times New Roman" w:hAnsi="Times New Roman" w:cs="Times New Roman"/>
          <w:sz w:val="24"/>
          <w:szCs w:val="24"/>
        </w:rPr>
        <w:t>ας. Το διυποκειμ</w:t>
      </w:r>
      <w:r w:rsidR="00D150AD" w:rsidRPr="000D6315">
        <w:rPr>
          <w:rFonts w:ascii="Times New Roman" w:hAnsi="Times New Roman" w:cs="Times New Roman"/>
          <w:sz w:val="24"/>
          <w:szCs w:val="24"/>
        </w:rPr>
        <w:t>ενικό νόημα προσφέρει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στους ανθρ</w:t>
      </w:r>
      <w:r w:rsidR="00D150AD" w:rsidRPr="000D6315">
        <w:rPr>
          <w:rFonts w:ascii="Times New Roman" w:hAnsi="Times New Roman" w:cs="Times New Roman"/>
          <w:sz w:val="24"/>
          <w:szCs w:val="24"/>
        </w:rPr>
        <w:t xml:space="preserve">ώπους μια κοινή γλώσσα 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για την κοινωνική πραγματικότητα και μια κοινή κατα</w:t>
      </w:r>
      <w:r w:rsidR="0064658E">
        <w:rPr>
          <w:rFonts w:ascii="Times New Roman" w:hAnsi="Times New Roman" w:cs="Times New Roman"/>
          <w:sz w:val="24"/>
          <w:szCs w:val="24"/>
        </w:rPr>
        <w:t>νόηση συγκεκριμένων κανόνω</w:t>
      </w:r>
      <w:r w:rsidR="00AD0042" w:rsidRPr="000D6315">
        <w:rPr>
          <w:rFonts w:ascii="Times New Roman" w:hAnsi="Times New Roman" w:cs="Times New Roman"/>
          <w:sz w:val="24"/>
          <w:szCs w:val="24"/>
        </w:rPr>
        <w:t>ν</w:t>
      </w:r>
      <w:r w:rsidR="00D150AD" w:rsidRPr="000D6315">
        <w:rPr>
          <w:rFonts w:ascii="Times New Roman" w:hAnsi="Times New Roman" w:cs="Times New Roman"/>
          <w:sz w:val="24"/>
          <w:szCs w:val="24"/>
        </w:rPr>
        <w:t xml:space="preserve">, 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αλλά μόνο με τα κοινά νοή</w:t>
      </w:r>
      <w:r w:rsidR="00722C68" w:rsidRPr="000D6315">
        <w:rPr>
          <w:rFonts w:ascii="Times New Roman" w:hAnsi="Times New Roman" w:cs="Times New Roman"/>
          <w:sz w:val="24"/>
          <w:szCs w:val="24"/>
        </w:rPr>
        <w:t>ματα</w:t>
      </w:r>
      <w:r w:rsidR="00AD0042" w:rsidRPr="000D6315">
        <w:rPr>
          <w:rFonts w:ascii="Times New Roman" w:hAnsi="Times New Roman" w:cs="Times New Roman"/>
          <w:sz w:val="24"/>
          <w:szCs w:val="24"/>
        </w:rPr>
        <w:t>, αυτή η κοινή αναφορά του κόσμου περιέχει σημαντικές κοινές δρά</w:t>
      </w:r>
      <w:r w:rsidR="001551F8" w:rsidRPr="000D6315">
        <w:rPr>
          <w:rFonts w:ascii="Times New Roman" w:hAnsi="Times New Roman" w:cs="Times New Roman"/>
          <w:sz w:val="24"/>
          <w:szCs w:val="24"/>
        </w:rPr>
        <w:t xml:space="preserve">σεις, </w:t>
      </w:r>
      <w:r w:rsidR="0064658E">
        <w:rPr>
          <w:rFonts w:ascii="Times New Roman" w:hAnsi="Times New Roman" w:cs="Times New Roman"/>
          <w:sz w:val="24"/>
          <w:szCs w:val="24"/>
        </w:rPr>
        <w:t>συναισθή</w:t>
      </w:r>
      <w:r w:rsidR="00722C68" w:rsidRPr="000D6315">
        <w:rPr>
          <w:rFonts w:ascii="Times New Roman" w:hAnsi="Times New Roman" w:cs="Times New Roman"/>
          <w:sz w:val="24"/>
          <w:szCs w:val="24"/>
        </w:rPr>
        <w:t>ματα</w:t>
      </w:r>
      <w:r w:rsidR="001551F8" w:rsidRPr="000D6315">
        <w:rPr>
          <w:rFonts w:ascii="Times New Roman" w:hAnsi="Times New Roman" w:cs="Times New Roman"/>
          <w:sz w:val="24"/>
          <w:szCs w:val="24"/>
        </w:rPr>
        <w:t xml:space="preserve"> και εορτασμούς</w:t>
      </w:r>
      <w:r w:rsidR="00722C68" w:rsidRPr="000D6315">
        <w:rPr>
          <w:rFonts w:ascii="Times New Roman" w:hAnsi="Times New Roman" w:cs="Times New Roman"/>
          <w:sz w:val="24"/>
          <w:szCs w:val="24"/>
        </w:rPr>
        <w:t xml:space="preserve">. </w:t>
      </w:r>
      <w:r w:rsidR="00AD0042" w:rsidRPr="000D6315">
        <w:rPr>
          <w:rFonts w:ascii="Times New Roman" w:hAnsi="Times New Roman" w:cs="Times New Roman"/>
          <w:sz w:val="24"/>
          <w:szCs w:val="24"/>
        </w:rPr>
        <w:t>Αυτός ο</w:t>
      </w:r>
      <w:r w:rsidR="0064658E">
        <w:rPr>
          <w:rFonts w:ascii="Times New Roman" w:hAnsi="Times New Roman" w:cs="Times New Roman"/>
          <w:sz w:val="24"/>
          <w:szCs w:val="24"/>
        </w:rPr>
        <w:t xml:space="preserve"> μηχανισμός  συνθέτει</w:t>
      </w:r>
      <w:r w:rsidR="00AD0042" w:rsidRPr="000D6315">
        <w:rPr>
          <w:rFonts w:ascii="Times New Roman" w:hAnsi="Times New Roman" w:cs="Times New Roman"/>
          <w:sz w:val="24"/>
          <w:szCs w:val="24"/>
        </w:rPr>
        <w:t xml:space="preserve">  μι</w:t>
      </w:r>
      <w:r w:rsidR="0064658E">
        <w:rPr>
          <w:rFonts w:ascii="Times New Roman" w:hAnsi="Times New Roman" w:cs="Times New Roman"/>
          <w:sz w:val="24"/>
          <w:szCs w:val="24"/>
        </w:rPr>
        <w:t>α κοινωνί</w:t>
      </w:r>
      <w:r w:rsidR="00722C68" w:rsidRPr="000D6315">
        <w:rPr>
          <w:rFonts w:ascii="Times New Roman" w:hAnsi="Times New Roman" w:cs="Times New Roman"/>
          <w:sz w:val="24"/>
          <w:szCs w:val="24"/>
        </w:rPr>
        <w:t>α</w:t>
      </w:r>
      <w:r w:rsidR="00D150AD" w:rsidRPr="000D6315">
        <w:rPr>
          <w:rFonts w:ascii="Times New Roman" w:hAnsi="Times New Roman" w:cs="Times New Roman"/>
          <w:sz w:val="24"/>
          <w:szCs w:val="24"/>
        </w:rPr>
        <w:t>. Φυσικά τα κοινά νοή</w:t>
      </w:r>
      <w:r w:rsidR="00722C68" w:rsidRPr="000D6315">
        <w:rPr>
          <w:rFonts w:ascii="Times New Roman" w:hAnsi="Times New Roman" w:cs="Times New Roman"/>
          <w:sz w:val="24"/>
          <w:szCs w:val="24"/>
        </w:rPr>
        <w:t>ματα και τα διυ</w:t>
      </w:r>
      <w:r w:rsidR="00D150AD" w:rsidRPr="000D6315">
        <w:rPr>
          <w:rFonts w:ascii="Times New Roman" w:hAnsi="Times New Roman" w:cs="Times New Roman"/>
          <w:sz w:val="24"/>
          <w:szCs w:val="24"/>
        </w:rPr>
        <w:t xml:space="preserve">ποκειμενικά νοήματα  είναι στενά συνυφασμένα </w:t>
      </w:r>
      <w:r w:rsidR="0064658E">
        <w:rPr>
          <w:rFonts w:ascii="Times New Roman" w:hAnsi="Times New Roman" w:cs="Times New Roman"/>
          <w:sz w:val="24"/>
          <w:szCs w:val="24"/>
        </w:rPr>
        <w:t xml:space="preserve">μεταξύ τους </w:t>
      </w:r>
      <w:r w:rsidR="00D150AD" w:rsidRPr="000D6315">
        <w:rPr>
          <w:rFonts w:ascii="Times New Roman" w:hAnsi="Times New Roman" w:cs="Times New Roman"/>
          <w:sz w:val="24"/>
          <w:szCs w:val="24"/>
        </w:rPr>
        <w:t>και δεν μπορούν να στεγαστούν  κάτω από τον όρο συναίνεση (</w:t>
      </w:r>
      <w:r w:rsidR="00D150AD" w:rsidRPr="000D6315">
        <w:rPr>
          <w:rFonts w:ascii="Times New Roman" w:hAnsi="Times New Roman" w:cs="Times New Roman"/>
          <w:sz w:val="24"/>
          <w:szCs w:val="24"/>
          <w:lang w:val="en-US"/>
        </w:rPr>
        <w:t>consensus</w:t>
      </w:r>
      <w:r w:rsidR="00D150AD" w:rsidRPr="000D6315">
        <w:rPr>
          <w:rFonts w:ascii="Times New Roman" w:hAnsi="Times New Roman" w:cs="Times New Roman"/>
          <w:sz w:val="24"/>
          <w:szCs w:val="24"/>
        </w:rPr>
        <w:t>) που ορίζει απλώς τη σύγκλιση  υποκειμενικών αντιδράσεων.</w:t>
      </w:r>
      <w:r w:rsidR="0064658E">
        <w:rPr>
          <w:rFonts w:ascii="Times New Roman" w:hAnsi="Times New Roman" w:cs="Times New Roman"/>
          <w:sz w:val="24"/>
          <w:szCs w:val="24"/>
        </w:rPr>
        <w:t xml:space="preserve"> Σύμφωνα μ’ αυτήν την αντίληψη</w:t>
      </w:r>
      <w:r w:rsidR="0064658E" w:rsidRPr="00BC51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50AD" w:rsidRPr="00BC51A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4658E" w:rsidRPr="00BC51AA">
        <w:rPr>
          <w:rFonts w:ascii="Times New Roman" w:hAnsi="Times New Roman" w:cs="Times New Roman"/>
          <w:i/>
          <w:sz w:val="24"/>
          <w:szCs w:val="24"/>
        </w:rPr>
        <w:t>έχουμε επίγνωση του  κόσμου μέσω ενός «εμείς» πριν περάσουμε στο «εγώ».</w:t>
      </w:r>
      <w:r w:rsidR="0064658E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64658E">
        <w:rPr>
          <w:rFonts w:ascii="Times New Roman" w:hAnsi="Times New Roman" w:cs="Times New Roman"/>
          <w:sz w:val="24"/>
          <w:szCs w:val="24"/>
        </w:rPr>
        <w:t xml:space="preserve"> Συνεπώς δεν</w:t>
      </w:r>
      <w:r w:rsidR="00D150AD" w:rsidRPr="000D6315">
        <w:rPr>
          <w:rFonts w:ascii="Times New Roman" w:hAnsi="Times New Roman" w:cs="Times New Roman"/>
          <w:sz w:val="24"/>
          <w:szCs w:val="24"/>
        </w:rPr>
        <w:t xml:space="preserve"> υπάρχει </w:t>
      </w:r>
      <w:r w:rsidR="00722C68" w:rsidRPr="000D6315">
        <w:rPr>
          <w:rFonts w:ascii="Times New Roman" w:hAnsi="Times New Roman" w:cs="Times New Roman"/>
          <w:sz w:val="24"/>
          <w:szCs w:val="24"/>
        </w:rPr>
        <w:t xml:space="preserve"> ένα απλά  ατομικό υποκε</w:t>
      </w:r>
      <w:r w:rsidR="000D6315" w:rsidRPr="000D6315">
        <w:rPr>
          <w:rFonts w:ascii="Times New Roman" w:hAnsi="Times New Roman" w:cs="Times New Roman"/>
          <w:sz w:val="24"/>
          <w:szCs w:val="24"/>
        </w:rPr>
        <w:t>ί</w:t>
      </w:r>
      <w:r w:rsidR="00722C68" w:rsidRPr="000D6315">
        <w:rPr>
          <w:rFonts w:ascii="Times New Roman" w:hAnsi="Times New Roman" w:cs="Times New Roman"/>
          <w:sz w:val="24"/>
          <w:szCs w:val="24"/>
        </w:rPr>
        <w:t>μενο,</w:t>
      </w:r>
      <w:r w:rsidR="00D150AD" w:rsidRPr="000D6315">
        <w:rPr>
          <w:rFonts w:ascii="Times New Roman" w:hAnsi="Times New Roman" w:cs="Times New Roman"/>
          <w:sz w:val="24"/>
          <w:szCs w:val="24"/>
        </w:rPr>
        <w:t xml:space="preserve">  αλλά </w:t>
      </w:r>
      <w:r w:rsidR="000D6315" w:rsidRPr="000D6315">
        <w:rPr>
          <w:rFonts w:ascii="Times New Roman" w:hAnsi="Times New Roman" w:cs="Times New Roman"/>
          <w:sz w:val="24"/>
          <w:szCs w:val="24"/>
        </w:rPr>
        <w:t xml:space="preserve"> ένα υποκεί</w:t>
      </w:r>
      <w:r w:rsidR="00722C68" w:rsidRPr="000D6315">
        <w:rPr>
          <w:rFonts w:ascii="Times New Roman" w:hAnsi="Times New Roman" w:cs="Times New Roman"/>
          <w:sz w:val="24"/>
          <w:szCs w:val="24"/>
        </w:rPr>
        <w:t>μενο που μ</w:t>
      </w:r>
      <w:r w:rsidR="0064658E">
        <w:rPr>
          <w:rFonts w:ascii="Times New Roman" w:hAnsi="Times New Roman" w:cs="Times New Roman"/>
          <w:sz w:val="24"/>
          <w:szCs w:val="24"/>
        </w:rPr>
        <w:t>πορεί  να είναι «</w:t>
      </w:r>
      <w:r w:rsidR="00D150AD" w:rsidRPr="000D6315">
        <w:rPr>
          <w:rFonts w:ascii="Times New Roman" w:hAnsi="Times New Roman" w:cs="Times New Roman"/>
          <w:sz w:val="24"/>
          <w:szCs w:val="24"/>
        </w:rPr>
        <w:t>εμείς» όπως «εγώ</w:t>
      </w:r>
      <w:r w:rsidR="00722C68" w:rsidRPr="000D6315">
        <w:rPr>
          <w:rFonts w:ascii="Times New Roman" w:hAnsi="Times New Roman" w:cs="Times New Roman"/>
          <w:sz w:val="24"/>
          <w:szCs w:val="24"/>
        </w:rPr>
        <w:t>».</w:t>
      </w:r>
      <w:r w:rsidR="0064658E">
        <w:rPr>
          <w:rFonts w:ascii="Times New Roman" w:hAnsi="Times New Roman" w:cs="Times New Roman"/>
          <w:sz w:val="24"/>
          <w:szCs w:val="24"/>
        </w:rPr>
        <w:t xml:space="preserve"> </w:t>
      </w:r>
      <w:r w:rsidR="00722C68" w:rsidRPr="000D6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541" w:rsidRPr="000D6315" w:rsidRDefault="00660541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D6315">
        <w:rPr>
          <w:rFonts w:ascii="Times New Roman" w:hAnsi="Times New Roman" w:cs="Times New Roman"/>
          <w:b/>
          <w:sz w:val="24"/>
          <w:szCs w:val="24"/>
        </w:rPr>
        <w:t>Αυτό-</w:t>
      </w:r>
      <w:r w:rsidR="0079472F" w:rsidRPr="000D6315">
        <w:rPr>
          <w:rFonts w:ascii="Times New Roman" w:hAnsi="Times New Roman" w:cs="Times New Roman"/>
          <w:b/>
          <w:sz w:val="24"/>
          <w:szCs w:val="24"/>
        </w:rPr>
        <w:t xml:space="preserve"> ορισμοι</w:t>
      </w:r>
      <w:r w:rsidR="0095301D" w:rsidRPr="000D6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</w:rPr>
        <w:t>(</w:t>
      </w:r>
      <w:r w:rsidRPr="000D6315">
        <w:rPr>
          <w:rFonts w:ascii="Times New Roman" w:hAnsi="Times New Roman" w:cs="Times New Roman"/>
          <w:b/>
          <w:sz w:val="24"/>
          <w:szCs w:val="24"/>
          <w:lang w:val="en-US"/>
        </w:rPr>
        <w:t>self</w:t>
      </w:r>
      <w:r w:rsidRPr="000D6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315">
        <w:rPr>
          <w:rFonts w:ascii="Times New Roman" w:hAnsi="Times New Roman" w:cs="Times New Roman"/>
          <w:b/>
          <w:sz w:val="24"/>
          <w:szCs w:val="24"/>
          <w:lang w:val="en-US"/>
        </w:rPr>
        <w:t>definitions</w:t>
      </w:r>
      <w:r w:rsidRPr="000D6315">
        <w:rPr>
          <w:rFonts w:ascii="Times New Roman" w:hAnsi="Times New Roman" w:cs="Times New Roman"/>
          <w:b/>
          <w:sz w:val="24"/>
          <w:szCs w:val="24"/>
        </w:rPr>
        <w:t>)</w:t>
      </w:r>
    </w:p>
    <w:p w:rsidR="00660541" w:rsidRPr="000D6315" w:rsidRDefault="00B631AE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D6315">
        <w:rPr>
          <w:rFonts w:ascii="Times New Roman" w:hAnsi="Times New Roman" w:cs="Times New Roman"/>
          <w:sz w:val="24"/>
          <w:szCs w:val="24"/>
        </w:rPr>
        <w:t xml:space="preserve">Υπάρχουν </w:t>
      </w:r>
      <w:r w:rsidR="000D6315">
        <w:rPr>
          <w:rFonts w:ascii="Times New Roman" w:hAnsi="Times New Roman" w:cs="Times New Roman"/>
          <w:sz w:val="24"/>
          <w:szCs w:val="24"/>
        </w:rPr>
        <w:t xml:space="preserve">επίσης νοήματα </w:t>
      </w:r>
      <w:r w:rsidR="00660541" w:rsidRPr="000D6315">
        <w:rPr>
          <w:rFonts w:ascii="Times New Roman" w:hAnsi="Times New Roman" w:cs="Times New Roman"/>
          <w:sz w:val="24"/>
          <w:szCs w:val="24"/>
        </w:rPr>
        <w:t xml:space="preserve"> που εν μέ</w:t>
      </w:r>
      <w:r w:rsidRPr="000D6315">
        <w:rPr>
          <w:rFonts w:ascii="Times New Roman" w:hAnsi="Times New Roman" w:cs="Times New Roman"/>
          <w:sz w:val="24"/>
          <w:szCs w:val="24"/>
        </w:rPr>
        <w:t>ρει σ</w:t>
      </w:r>
      <w:r w:rsidR="000D6315" w:rsidRPr="000D6315">
        <w:rPr>
          <w:rFonts w:ascii="Times New Roman" w:hAnsi="Times New Roman" w:cs="Times New Roman"/>
          <w:sz w:val="24"/>
          <w:szCs w:val="24"/>
        </w:rPr>
        <w:t>υνίστανται στον αυτο</w:t>
      </w:r>
      <w:r w:rsidR="00660541" w:rsidRPr="000D6315">
        <w:rPr>
          <w:rFonts w:ascii="Times New Roman" w:hAnsi="Times New Roman" w:cs="Times New Roman"/>
          <w:sz w:val="24"/>
          <w:szCs w:val="24"/>
        </w:rPr>
        <w:t xml:space="preserve">- </w:t>
      </w:r>
      <w:r w:rsidRPr="000D6315">
        <w:rPr>
          <w:rFonts w:ascii="Times New Roman" w:hAnsi="Times New Roman" w:cs="Times New Roman"/>
          <w:sz w:val="24"/>
          <w:szCs w:val="24"/>
        </w:rPr>
        <w:t xml:space="preserve">ορισμό τους, </w:t>
      </w:r>
      <w:r w:rsidR="000D6315" w:rsidRPr="000D6315">
        <w:rPr>
          <w:rFonts w:ascii="Times New Roman" w:hAnsi="Times New Roman" w:cs="Times New Roman"/>
          <w:sz w:val="24"/>
          <w:szCs w:val="24"/>
        </w:rPr>
        <w:t xml:space="preserve">και </w:t>
      </w:r>
      <w:r w:rsidRPr="000D6315">
        <w:rPr>
          <w:rFonts w:ascii="Times New Roman" w:hAnsi="Times New Roman" w:cs="Times New Roman"/>
          <w:sz w:val="24"/>
          <w:szCs w:val="24"/>
        </w:rPr>
        <w:t>που κατ’ αυτήν την έννοια</w:t>
      </w:r>
      <w:r w:rsidR="00660541" w:rsidRPr="000D6315">
        <w:rPr>
          <w:rFonts w:ascii="Times New Roman" w:hAnsi="Times New Roman" w:cs="Times New Roman"/>
          <w:sz w:val="24"/>
          <w:szCs w:val="24"/>
        </w:rPr>
        <w:t xml:space="preserve"> είναι ήδη ερμηνείες. </w:t>
      </w:r>
      <w:r w:rsidRPr="000D6315">
        <w:rPr>
          <w:rFonts w:ascii="Times New Roman" w:hAnsi="Times New Roman" w:cs="Times New Roman"/>
          <w:sz w:val="24"/>
          <w:szCs w:val="24"/>
        </w:rPr>
        <w:t xml:space="preserve">Τα </w:t>
      </w:r>
      <w:r w:rsidR="000D6315" w:rsidRPr="000D6315">
        <w:rPr>
          <w:rFonts w:ascii="Times New Roman" w:hAnsi="Times New Roman" w:cs="Times New Roman"/>
          <w:sz w:val="24"/>
          <w:szCs w:val="24"/>
        </w:rPr>
        <w:t>διυποκειμενικά νοή</w:t>
      </w:r>
      <w:r w:rsidR="00660541" w:rsidRPr="000D6315">
        <w:rPr>
          <w:rFonts w:ascii="Times New Roman" w:hAnsi="Times New Roman" w:cs="Times New Roman"/>
          <w:sz w:val="24"/>
          <w:szCs w:val="24"/>
        </w:rPr>
        <w:t>ματα ενσωματώνουν αυτού</w:t>
      </w:r>
      <w:r w:rsidRPr="000D6315">
        <w:rPr>
          <w:rFonts w:ascii="Times New Roman" w:hAnsi="Times New Roman" w:cs="Times New Roman"/>
          <w:sz w:val="24"/>
          <w:szCs w:val="24"/>
        </w:rPr>
        <w:t>ς τους αυτο</w:t>
      </w:r>
      <w:r w:rsidR="00660541" w:rsidRPr="000D6315">
        <w:rPr>
          <w:rFonts w:ascii="Times New Roman" w:hAnsi="Times New Roman" w:cs="Times New Roman"/>
          <w:sz w:val="24"/>
          <w:szCs w:val="24"/>
        </w:rPr>
        <w:t>- ορισμού</w:t>
      </w:r>
      <w:r w:rsidR="000D6315" w:rsidRPr="000D6315">
        <w:rPr>
          <w:rFonts w:ascii="Times New Roman" w:hAnsi="Times New Roman" w:cs="Times New Roman"/>
          <w:sz w:val="24"/>
          <w:szCs w:val="24"/>
        </w:rPr>
        <w:t xml:space="preserve">ς, το όραμα του </w:t>
      </w:r>
      <w:r w:rsidR="008C7ADF">
        <w:rPr>
          <w:rFonts w:ascii="Times New Roman" w:hAnsi="Times New Roman" w:cs="Times New Roman"/>
          <w:sz w:val="24"/>
          <w:szCs w:val="24"/>
        </w:rPr>
        <w:t xml:space="preserve">δρώντος </w:t>
      </w:r>
      <w:r w:rsidR="000D6315" w:rsidRPr="000D6315">
        <w:rPr>
          <w:rFonts w:ascii="Times New Roman" w:hAnsi="Times New Roman" w:cs="Times New Roman"/>
          <w:sz w:val="24"/>
          <w:szCs w:val="24"/>
        </w:rPr>
        <w:t>υποκειμένου και της κοινωνί</w:t>
      </w:r>
      <w:r w:rsidRPr="000D6315">
        <w:rPr>
          <w:rFonts w:ascii="Times New Roman" w:hAnsi="Times New Roman" w:cs="Times New Roman"/>
          <w:sz w:val="24"/>
          <w:szCs w:val="24"/>
        </w:rPr>
        <w:t>ας του</w:t>
      </w:r>
      <w:r w:rsidR="00660541" w:rsidRPr="000D6315">
        <w:rPr>
          <w:rFonts w:ascii="Times New Roman" w:hAnsi="Times New Roman" w:cs="Times New Roman"/>
          <w:sz w:val="24"/>
          <w:szCs w:val="24"/>
        </w:rPr>
        <w:t>, που εί</w:t>
      </w:r>
      <w:r w:rsidR="000D6315" w:rsidRPr="000D6315">
        <w:rPr>
          <w:rFonts w:ascii="Times New Roman" w:hAnsi="Times New Roman" w:cs="Times New Roman"/>
          <w:sz w:val="24"/>
          <w:szCs w:val="24"/>
        </w:rPr>
        <w:t>ναι αυτό της κοινωνίας. Ως ά</w:t>
      </w:r>
      <w:r w:rsidRPr="000D6315">
        <w:rPr>
          <w:rFonts w:ascii="Times New Roman" w:hAnsi="Times New Roman" w:cs="Times New Roman"/>
          <w:sz w:val="24"/>
          <w:szCs w:val="24"/>
        </w:rPr>
        <w:t>νθρωποι είμαστε αυτοοριζόμεν</w:t>
      </w:r>
      <w:r w:rsidR="00660541" w:rsidRPr="000D6315">
        <w:rPr>
          <w:rFonts w:ascii="Times New Roman" w:hAnsi="Times New Roman" w:cs="Times New Roman"/>
          <w:sz w:val="24"/>
          <w:szCs w:val="24"/>
        </w:rPr>
        <w:t>α όντα και είμαστε εν μέρει αυτό που είμαστε χά</w:t>
      </w:r>
      <w:r w:rsidRPr="000D6315">
        <w:rPr>
          <w:rFonts w:ascii="Times New Roman" w:hAnsi="Times New Roman" w:cs="Times New Roman"/>
          <w:sz w:val="24"/>
          <w:szCs w:val="24"/>
        </w:rPr>
        <w:t>ρη στους α</w:t>
      </w:r>
      <w:r w:rsidR="00A679E4" w:rsidRPr="000D6315">
        <w:rPr>
          <w:rFonts w:ascii="Times New Roman" w:hAnsi="Times New Roman" w:cs="Times New Roman"/>
          <w:sz w:val="24"/>
          <w:szCs w:val="24"/>
        </w:rPr>
        <w:t>υτο</w:t>
      </w:r>
      <w:r w:rsidR="00660541" w:rsidRPr="000D6315">
        <w:rPr>
          <w:rFonts w:ascii="Times New Roman" w:hAnsi="Times New Roman" w:cs="Times New Roman"/>
          <w:sz w:val="24"/>
          <w:szCs w:val="24"/>
        </w:rPr>
        <w:t>-ορισμού</w:t>
      </w:r>
      <w:r w:rsidR="00A679E4" w:rsidRPr="000D6315">
        <w:rPr>
          <w:rFonts w:ascii="Times New Roman" w:hAnsi="Times New Roman" w:cs="Times New Roman"/>
          <w:sz w:val="24"/>
          <w:szCs w:val="24"/>
        </w:rPr>
        <w:t>ς πο</w:t>
      </w:r>
      <w:r w:rsidR="00660541" w:rsidRPr="000D6315">
        <w:rPr>
          <w:rFonts w:ascii="Times New Roman" w:hAnsi="Times New Roman" w:cs="Times New Roman"/>
          <w:sz w:val="24"/>
          <w:szCs w:val="24"/>
        </w:rPr>
        <w:t>υ έ</w:t>
      </w:r>
      <w:r w:rsidR="00A679E4" w:rsidRPr="000D6315">
        <w:rPr>
          <w:rFonts w:ascii="Times New Roman" w:hAnsi="Times New Roman" w:cs="Times New Roman"/>
          <w:sz w:val="24"/>
          <w:szCs w:val="24"/>
        </w:rPr>
        <w:t>χο</w:t>
      </w:r>
      <w:r w:rsidR="00660541" w:rsidRPr="000D6315">
        <w:rPr>
          <w:rFonts w:ascii="Times New Roman" w:hAnsi="Times New Roman" w:cs="Times New Roman"/>
          <w:sz w:val="24"/>
          <w:szCs w:val="24"/>
        </w:rPr>
        <w:t xml:space="preserve">υμε αποδεχτεί. </w:t>
      </w:r>
    </w:p>
    <w:p w:rsidR="0091575A" w:rsidRPr="000D6315" w:rsidRDefault="0091575A" w:rsidP="006605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D6315">
        <w:rPr>
          <w:rFonts w:ascii="Times New Roman" w:hAnsi="Times New Roman" w:cs="Times New Roman"/>
          <w:b/>
          <w:sz w:val="24"/>
          <w:szCs w:val="24"/>
        </w:rPr>
        <w:t>Επιστήμες του Ανθρώπου</w:t>
      </w:r>
    </w:p>
    <w:p w:rsidR="00585846" w:rsidRPr="00A679E4" w:rsidRDefault="0091575A" w:rsidP="000D6315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6315">
        <w:rPr>
          <w:rFonts w:ascii="Times New Roman" w:hAnsi="Times New Roman" w:cs="Times New Roman"/>
          <w:sz w:val="24"/>
          <w:szCs w:val="24"/>
        </w:rPr>
        <w:t xml:space="preserve"> Στις επιστήμες του Ανθρώπου η απάντηση, στην φράση </w:t>
      </w:r>
      <w:r w:rsidR="00A679E4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Pr="000D6315">
        <w:rPr>
          <w:rFonts w:ascii="Times New Roman" w:hAnsi="Times New Roman" w:cs="Times New Roman"/>
          <w:sz w:val="24"/>
          <w:szCs w:val="24"/>
        </w:rPr>
        <w:t>«δεν καταλαβαί</w:t>
      </w:r>
      <w:r w:rsidR="00A679E4" w:rsidRPr="000D6315">
        <w:rPr>
          <w:rFonts w:ascii="Times New Roman" w:hAnsi="Times New Roman" w:cs="Times New Roman"/>
          <w:sz w:val="24"/>
          <w:szCs w:val="24"/>
        </w:rPr>
        <w:t>νω</w:t>
      </w:r>
      <w:r w:rsidRPr="000D6315">
        <w:rPr>
          <w:rFonts w:ascii="Times New Roman" w:hAnsi="Times New Roman" w:cs="Times New Roman"/>
          <w:sz w:val="24"/>
          <w:szCs w:val="24"/>
        </w:rPr>
        <w:t>», θα μπορούσε να εί</w:t>
      </w:r>
      <w:r w:rsidR="00A679E4" w:rsidRPr="000D6315">
        <w:rPr>
          <w:rFonts w:ascii="Times New Roman" w:hAnsi="Times New Roman" w:cs="Times New Roman"/>
          <w:sz w:val="24"/>
          <w:szCs w:val="24"/>
        </w:rPr>
        <w:t>ναι</w:t>
      </w:r>
      <w:r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="00A679E4" w:rsidRPr="000D6315">
        <w:rPr>
          <w:rFonts w:ascii="Times New Roman" w:hAnsi="Times New Roman" w:cs="Times New Roman"/>
          <w:sz w:val="24"/>
          <w:szCs w:val="24"/>
        </w:rPr>
        <w:t xml:space="preserve"> </w:t>
      </w:r>
      <w:r w:rsidRPr="000D6315">
        <w:rPr>
          <w:rFonts w:ascii="Times New Roman" w:hAnsi="Times New Roman" w:cs="Times New Roman"/>
          <w:sz w:val="24"/>
          <w:szCs w:val="24"/>
        </w:rPr>
        <w:t>«</w:t>
      </w:r>
      <w:r w:rsidR="00A679E4" w:rsidRPr="000D6315">
        <w:rPr>
          <w:rFonts w:ascii="Times New Roman" w:hAnsi="Times New Roman" w:cs="Times New Roman"/>
          <w:sz w:val="24"/>
          <w:szCs w:val="24"/>
        </w:rPr>
        <w:t>άλλ</w:t>
      </w:r>
      <w:r w:rsidRPr="000D6315">
        <w:rPr>
          <w:rFonts w:ascii="Times New Roman" w:hAnsi="Times New Roman" w:cs="Times New Roman"/>
          <w:sz w:val="24"/>
          <w:szCs w:val="24"/>
        </w:rPr>
        <w:t>α</w:t>
      </w:r>
      <w:r w:rsidR="00A679E4" w:rsidRPr="000D6315">
        <w:rPr>
          <w:rFonts w:ascii="Times New Roman" w:hAnsi="Times New Roman" w:cs="Times New Roman"/>
          <w:sz w:val="24"/>
          <w:szCs w:val="24"/>
        </w:rPr>
        <w:t>ξε τον εαυτό σου</w:t>
      </w:r>
      <w:r w:rsidRPr="000D6315">
        <w:rPr>
          <w:rFonts w:ascii="Times New Roman" w:hAnsi="Times New Roman" w:cs="Times New Roman"/>
          <w:sz w:val="24"/>
          <w:szCs w:val="24"/>
        </w:rPr>
        <w:t>» (για να καταλάβεις)</w:t>
      </w:r>
      <w:r w:rsidR="00A679E4" w:rsidRPr="000D6315">
        <w:rPr>
          <w:rFonts w:ascii="Times New Roman" w:hAnsi="Times New Roman" w:cs="Times New Roman"/>
          <w:sz w:val="24"/>
          <w:szCs w:val="24"/>
        </w:rPr>
        <w:t>. Η με</w:t>
      </w:r>
      <w:r w:rsidRPr="000D6315">
        <w:rPr>
          <w:rFonts w:ascii="Times New Roman" w:hAnsi="Times New Roman" w:cs="Times New Roman"/>
          <w:sz w:val="24"/>
          <w:szCs w:val="24"/>
        </w:rPr>
        <w:t>λέ</w:t>
      </w:r>
      <w:r w:rsidR="00A679E4" w:rsidRPr="000D6315">
        <w:rPr>
          <w:rFonts w:ascii="Times New Roman" w:hAnsi="Times New Roman" w:cs="Times New Roman"/>
          <w:sz w:val="24"/>
          <w:szCs w:val="24"/>
        </w:rPr>
        <w:t xml:space="preserve">τη </w:t>
      </w:r>
      <w:r w:rsidRPr="000D6315">
        <w:rPr>
          <w:rFonts w:ascii="Times New Roman" w:hAnsi="Times New Roman" w:cs="Times New Roman"/>
          <w:sz w:val="24"/>
          <w:szCs w:val="24"/>
        </w:rPr>
        <w:t xml:space="preserve">λοιπόν </w:t>
      </w:r>
      <w:r w:rsidR="000D6315" w:rsidRPr="000D6315">
        <w:rPr>
          <w:rFonts w:ascii="Times New Roman" w:hAnsi="Times New Roman" w:cs="Times New Roman"/>
          <w:sz w:val="24"/>
          <w:szCs w:val="24"/>
        </w:rPr>
        <w:t xml:space="preserve">των επιστημών του Ανθρώπου </w:t>
      </w:r>
      <w:r w:rsidRPr="000D6315">
        <w:rPr>
          <w:rFonts w:ascii="Times New Roman" w:hAnsi="Times New Roman" w:cs="Times New Roman"/>
          <w:sz w:val="24"/>
          <w:szCs w:val="24"/>
        </w:rPr>
        <w:t xml:space="preserve"> πάει μαζί με την εξέταση των επιλογών</w:t>
      </w:r>
      <w:r w:rsidR="00D60C94">
        <w:rPr>
          <w:rFonts w:ascii="Times New Roman" w:hAnsi="Times New Roman" w:cs="Times New Roman"/>
          <w:sz w:val="24"/>
          <w:szCs w:val="24"/>
        </w:rPr>
        <w:t xml:space="preserve">, που </w:t>
      </w:r>
      <w:r w:rsidRPr="000D6315">
        <w:rPr>
          <w:rFonts w:ascii="Times New Roman" w:hAnsi="Times New Roman" w:cs="Times New Roman"/>
          <w:sz w:val="24"/>
          <w:szCs w:val="24"/>
        </w:rPr>
        <w:t xml:space="preserve"> οι άνθρωποι πρέ</w:t>
      </w:r>
      <w:r w:rsidR="00A679E4" w:rsidRPr="000D6315">
        <w:rPr>
          <w:rFonts w:ascii="Times New Roman" w:hAnsi="Times New Roman" w:cs="Times New Roman"/>
          <w:sz w:val="24"/>
          <w:szCs w:val="24"/>
        </w:rPr>
        <w:t>πει να</w:t>
      </w:r>
      <w:r w:rsidR="00D60C94">
        <w:rPr>
          <w:rFonts w:ascii="Times New Roman" w:hAnsi="Times New Roman" w:cs="Times New Roman"/>
          <w:sz w:val="24"/>
          <w:szCs w:val="24"/>
        </w:rPr>
        <w:t xml:space="preserve"> κάνουν</w:t>
      </w:r>
      <w:r w:rsidR="00A679E4" w:rsidRPr="000D6315">
        <w:rPr>
          <w:rFonts w:ascii="Times New Roman" w:hAnsi="Times New Roman" w:cs="Times New Roman"/>
          <w:sz w:val="24"/>
          <w:szCs w:val="24"/>
        </w:rPr>
        <w:t>.</w:t>
      </w:r>
    </w:p>
    <w:sectPr w:rsidR="00585846" w:rsidRPr="00A679E4" w:rsidSect="000447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D0" w:rsidRDefault="00901DD0" w:rsidP="009D15DB">
      <w:pPr>
        <w:spacing w:after="0"/>
      </w:pPr>
      <w:r>
        <w:separator/>
      </w:r>
    </w:p>
  </w:endnote>
  <w:endnote w:type="continuationSeparator" w:id="0">
    <w:p w:rsidR="00901DD0" w:rsidRDefault="00901DD0" w:rsidP="009D15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D0" w:rsidRDefault="00901DD0" w:rsidP="009D15DB">
      <w:pPr>
        <w:spacing w:after="0"/>
      </w:pPr>
      <w:r>
        <w:separator/>
      </w:r>
    </w:p>
  </w:footnote>
  <w:footnote w:type="continuationSeparator" w:id="0">
    <w:p w:rsidR="00901DD0" w:rsidRDefault="00901DD0" w:rsidP="009D15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5DB"/>
    <w:rsid w:val="00015ADA"/>
    <w:rsid w:val="00037AF6"/>
    <w:rsid w:val="00044788"/>
    <w:rsid w:val="00066E4A"/>
    <w:rsid w:val="00082377"/>
    <w:rsid w:val="00087478"/>
    <w:rsid w:val="000D6315"/>
    <w:rsid w:val="001103C3"/>
    <w:rsid w:val="001551F8"/>
    <w:rsid w:val="00162A2A"/>
    <w:rsid w:val="00187F50"/>
    <w:rsid w:val="001F6FA6"/>
    <w:rsid w:val="002764C4"/>
    <w:rsid w:val="00322EDD"/>
    <w:rsid w:val="00397947"/>
    <w:rsid w:val="003F4819"/>
    <w:rsid w:val="00440206"/>
    <w:rsid w:val="0052264D"/>
    <w:rsid w:val="00547BDC"/>
    <w:rsid w:val="00585846"/>
    <w:rsid w:val="00615810"/>
    <w:rsid w:val="00631C39"/>
    <w:rsid w:val="0064658E"/>
    <w:rsid w:val="00660541"/>
    <w:rsid w:val="00686F01"/>
    <w:rsid w:val="006C267D"/>
    <w:rsid w:val="006E376E"/>
    <w:rsid w:val="007173BD"/>
    <w:rsid w:val="00722C68"/>
    <w:rsid w:val="0079472F"/>
    <w:rsid w:val="007D1DEF"/>
    <w:rsid w:val="00873CB5"/>
    <w:rsid w:val="00891E80"/>
    <w:rsid w:val="008A0114"/>
    <w:rsid w:val="008C7ADF"/>
    <w:rsid w:val="00901DD0"/>
    <w:rsid w:val="00906314"/>
    <w:rsid w:val="0091575A"/>
    <w:rsid w:val="0095301D"/>
    <w:rsid w:val="00976532"/>
    <w:rsid w:val="009D15DB"/>
    <w:rsid w:val="00A03260"/>
    <w:rsid w:val="00A11075"/>
    <w:rsid w:val="00A36B3D"/>
    <w:rsid w:val="00A679E4"/>
    <w:rsid w:val="00A97750"/>
    <w:rsid w:val="00AC252B"/>
    <w:rsid w:val="00AD0042"/>
    <w:rsid w:val="00AE65C7"/>
    <w:rsid w:val="00B118E6"/>
    <w:rsid w:val="00B631AE"/>
    <w:rsid w:val="00BC51AA"/>
    <w:rsid w:val="00CB3785"/>
    <w:rsid w:val="00D150AD"/>
    <w:rsid w:val="00D60C94"/>
    <w:rsid w:val="00D629AD"/>
    <w:rsid w:val="00D85C90"/>
    <w:rsid w:val="00D95819"/>
    <w:rsid w:val="00DA2F16"/>
    <w:rsid w:val="00DC504C"/>
    <w:rsid w:val="00DE4173"/>
    <w:rsid w:val="00DF002D"/>
    <w:rsid w:val="00E203B2"/>
    <w:rsid w:val="00F3019D"/>
    <w:rsid w:val="00F40D18"/>
    <w:rsid w:val="00F4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D15D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5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15DB"/>
    <w:rPr>
      <w:vertAlign w:val="superscript"/>
    </w:rPr>
  </w:style>
  <w:style w:type="paragraph" w:customStyle="1" w:styleId="a">
    <w:name w:val="Προεπιλεγμένη τεχνοτροπία"/>
    <w:rsid w:val="007173BD"/>
    <w:pPr>
      <w:suppressAutoHyphens/>
      <w:spacing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EB5F8-A400-45C9-8016-05FFECEF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888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Turbo-X</cp:lastModifiedBy>
  <cp:revision>14</cp:revision>
  <dcterms:created xsi:type="dcterms:W3CDTF">2014-05-03T13:38:00Z</dcterms:created>
  <dcterms:modified xsi:type="dcterms:W3CDTF">2014-05-29T10:05:00Z</dcterms:modified>
</cp:coreProperties>
</file>